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D43AB">
      <w:bookmarkStart w:id="0" w:name="_Hlk515966959"/>
      <w:bookmarkEnd w:id="0"/>
      <w:bookmarkStart w:id="1" w:name="_Toc28302"/>
      <w:bookmarkStart w:id="2" w:name="_Toc8481"/>
      <w:bookmarkStart w:id="3" w:name="_Toc23301"/>
      <w:bookmarkStart w:id="4" w:name="_Toc10887"/>
    </w:p>
    <w:p w14:paraId="5A2D367C">
      <w:pPr>
        <w:jc w:val="center"/>
        <w:rPr>
          <w:sz w:val="52"/>
          <w:szCs w:val="52"/>
        </w:rPr>
      </w:pPr>
    </w:p>
    <w:p w14:paraId="141C646C">
      <w:pPr>
        <w:jc w:val="center"/>
        <w:rPr>
          <w:sz w:val="52"/>
          <w:szCs w:val="52"/>
        </w:rPr>
      </w:pPr>
      <w:r>
        <w:rPr>
          <w:rFonts w:hint="eastAsia"/>
          <w:sz w:val="52"/>
          <w:szCs w:val="52"/>
        </w:rPr>
        <w:t>中国国际大学生创新大赛（2</w:t>
      </w:r>
      <w:r>
        <w:rPr>
          <w:sz w:val="52"/>
          <w:szCs w:val="52"/>
        </w:rPr>
        <w:t>02</w:t>
      </w:r>
      <w:r>
        <w:rPr>
          <w:rFonts w:hint="eastAsia"/>
          <w:sz w:val="52"/>
          <w:szCs w:val="52"/>
          <w:lang w:val="en-US" w:eastAsia="zh-CN"/>
        </w:rPr>
        <w:t>6</w:t>
      </w:r>
      <w:bookmarkStart w:id="160" w:name="_GoBack"/>
      <w:bookmarkEnd w:id="160"/>
      <w:r>
        <w:rPr>
          <w:rFonts w:hint="eastAsia"/>
          <w:sz w:val="52"/>
          <w:szCs w:val="52"/>
        </w:rPr>
        <w:t>）</w:t>
      </w:r>
    </w:p>
    <w:p w14:paraId="79181328">
      <w:pPr>
        <w:jc w:val="center"/>
        <w:rPr>
          <w:rFonts w:hint="default" w:eastAsia="宋体"/>
          <w:sz w:val="52"/>
          <w:szCs w:val="52"/>
          <w:lang w:val="en-US" w:eastAsia="zh-CN"/>
        </w:rPr>
      </w:pPr>
      <w:r>
        <w:rPr>
          <w:rFonts w:hint="eastAsia"/>
          <w:sz w:val="52"/>
          <w:szCs w:val="52"/>
          <w:lang w:val="en-US" w:eastAsia="zh-CN"/>
        </w:rPr>
        <w:t>XXX项目</w:t>
      </w:r>
    </w:p>
    <w:p w14:paraId="3C169415">
      <w:pPr>
        <w:jc w:val="center"/>
        <w:rPr>
          <w:rFonts w:hint="eastAsia"/>
          <w:sz w:val="52"/>
          <w:szCs w:val="52"/>
        </w:rPr>
      </w:pPr>
      <w:r>
        <w:rPr>
          <w:rFonts w:hint="eastAsia"/>
          <w:sz w:val="52"/>
          <w:szCs w:val="52"/>
          <w:lang w:val="en-US" w:eastAsia="zh-CN"/>
        </w:rPr>
        <w:t>商业</w:t>
      </w:r>
      <w:r>
        <w:rPr>
          <w:rFonts w:hint="eastAsia"/>
          <w:sz w:val="52"/>
          <w:szCs w:val="52"/>
        </w:rPr>
        <w:t>计划书</w:t>
      </w:r>
    </w:p>
    <w:p w14:paraId="680621B8">
      <w:pPr>
        <w:pStyle w:val="23"/>
      </w:pPr>
      <w:r>
        <w:rPr>
          <w:rFonts w:hint="eastAsia"/>
        </w:rPr>
        <w:t>（供参考）</w:t>
      </w:r>
    </w:p>
    <w:p w14:paraId="721D980B">
      <w:pPr>
        <w:pageBreakBefore w:val="0"/>
        <w:kinsoku/>
        <w:wordWrap/>
        <w:overflowPunct/>
        <w:topLinePunct w:val="0"/>
        <w:autoSpaceDE/>
        <w:autoSpaceDN/>
        <w:bidi w:val="0"/>
        <w:adjustRightInd/>
        <w:snapToGrid/>
        <w:spacing w:line="360" w:lineRule="auto"/>
        <w:textAlignment w:val="auto"/>
        <w:rPr>
          <w:rFonts w:ascii="楷体" w:hAnsi="楷体" w:eastAsia="楷体"/>
          <w:bCs/>
          <w:color w:val="FF0000"/>
          <w:sz w:val="24"/>
        </w:rPr>
      </w:pPr>
      <w:r>
        <w:rPr>
          <w:rFonts w:hint="eastAsia" w:ascii="仿宋_GB2312" w:eastAsia="仿宋_GB2312"/>
          <w:b/>
          <w:sz w:val="32"/>
          <w:szCs w:val="32"/>
        </w:rPr>
        <w:t>（</w:t>
      </w:r>
      <w:r>
        <w:rPr>
          <w:rFonts w:hint="eastAsia" w:ascii="楷体" w:hAnsi="楷体" w:eastAsia="楷体"/>
          <w:bCs/>
          <w:color w:val="FF0000"/>
          <w:sz w:val="24"/>
        </w:rPr>
        <w:t>项目名称，一句话项目亮点，公司或团队名称+能够体现产品</w:t>
      </w:r>
      <w:r>
        <w:rPr>
          <w:rFonts w:ascii="楷体" w:hAnsi="楷体" w:eastAsia="楷体"/>
          <w:bCs/>
          <w:color w:val="FF0000"/>
          <w:sz w:val="24"/>
        </w:rPr>
        <w:t>/</w:t>
      </w:r>
      <w:r>
        <w:rPr>
          <w:rFonts w:hint="eastAsia" w:ascii="楷体" w:hAnsi="楷体" w:eastAsia="楷体"/>
          <w:bCs/>
          <w:color w:val="FF0000"/>
          <w:sz w:val="24"/>
        </w:rPr>
        <w:t>技术</w:t>
      </w:r>
      <w:r>
        <w:rPr>
          <w:rFonts w:ascii="楷体" w:hAnsi="楷体" w:eastAsia="楷体"/>
          <w:bCs/>
          <w:color w:val="FF0000"/>
          <w:sz w:val="24"/>
        </w:rPr>
        <w:t>/</w:t>
      </w:r>
      <w:r>
        <w:rPr>
          <w:rFonts w:hint="eastAsia" w:ascii="楷体" w:hAnsi="楷体" w:eastAsia="楷体"/>
          <w:bCs/>
          <w:color w:val="FF0000"/>
          <w:sz w:val="24"/>
        </w:rPr>
        <w:t>服务，更显专业化。如</w:t>
      </w:r>
      <w:r>
        <w:rPr>
          <w:rFonts w:ascii="楷体" w:hAnsi="楷体" w:eastAsia="楷体"/>
          <w:bCs/>
          <w:color w:val="FF0000"/>
          <w:sz w:val="24"/>
        </w:rPr>
        <w:t>:</w:t>
      </w:r>
      <w:r>
        <w:rPr>
          <w:rFonts w:hint="eastAsia" w:ascii="楷体" w:hAnsi="楷体" w:eastAsia="楷体"/>
          <w:bCs/>
          <w:color w:val="FF0000"/>
          <w:sz w:val="24"/>
        </w:rPr>
        <w:t>哪吒——全球首个“海空一体”跨域航行器平台，不建议使用公司名作为项目名称，尤其没有注册公司的创意组项目</w:t>
      </w:r>
    </w:p>
    <w:p w14:paraId="4E57041A">
      <w:pPr>
        <w:pageBreakBefore w:val="0"/>
        <w:kinsoku/>
        <w:wordWrap/>
        <w:overflowPunct/>
        <w:topLinePunct w:val="0"/>
        <w:autoSpaceDE/>
        <w:autoSpaceDN/>
        <w:bidi w:val="0"/>
        <w:adjustRightInd/>
        <w:snapToGrid/>
        <w:spacing w:line="360" w:lineRule="auto"/>
        <w:textAlignment w:val="auto"/>
        <w:rPr>
          <w:rFonts w:ascii="楷体" w:hAnsi="楷体" w:eastAsia="楷体"/>
          <w:bCs/>
          <w:color w:val="FF0000"/>
          <w:sz w:val="24"/>
        </w:rPr>
      </w:pPr>
      <w:r>
        <w:rPr>
          <w:rFonts w:hint="eastAsia" w:ascii="楷体" w:hAnsi="楷体" w:eastAsia="楷体"/>
          <w:bCs/>
          <w:color w:val="FF0000"/>
          <w:sz w:val="24"/>
        </w:rPr>
        <w:t>要点：1、品牌要响亮，容易记忆，与项目内容直接相关，而且能够给评委产生美好联想，积极向上，充满正能量；</w:t>
      </w:r>
    </w:p>
    <w:p w14:paraId="0721750A">
      <w:pPr>
        <w:pageBreakBefore w:val="0"/>
        <w:kinsoku/>
        <w:wordWrap/>
        <w:overflowPunct/>
        <w:topLinePunct w:val="0"/>
        <w:autoSpaceDE/>
        <w:autoSpaceDN/>
        <w:bidi w:val="0"/>
        <w:adjustRightInd/>
        <w:snapToGrid/>
        <w:spacing w:line="360" w:lineRule="auto"/>
        <w:ind w:firstLine="482" w:firstLineChars="200"/>
        <w:textAlignment w:val="auto"/>
        <w:rPr>
          <w:b/>
          <w:bCs/>
          <w:sz w:val="52"/>
          <w:szCs w:val="48"/>
        </w:rPr>
      </w:pPr>
      <w:r>
        <w:rPr>
          <w:rFonts w:hint="eastAsia" w:ascii="楷体" w:hAnsi="楷体" w:eastAsia="楷体"/>
          <w:bCs/>
          <w:color w:val="FF0000"/>
          <w:sz w:val="24"/>
        </w:rPr>
        <w:t>2、项目全称与定位，要把项目是用什么技术或方法解决什么问题，解决到什么程度用一句话说清楚，要求定位准确，让评委一眼就能看到是做什么的？做到什么程度？</w:t>
      </w:r>
      <w:r>
        <w:rPr>
          <w:rFonts w:hint="eastAsia" w:ascii="仿宋_GB2312" w:eastAsia="仿宋_GB2312"/>
          <w:b/>
          <w:sz w:val="32"/>
          <w:szCs w:val="32"/>
        </w:rPr>
        <w:t>）</w:t>
      </w:r>
    </w:p>
    <w:p w14:paraId="2CF9E907">
      <w:pPr>
        <w:pageBreakBefore w:val="0"/>
        <w:kinsoku/>
        <w:wordWrap/>
        <w:overflowPunct/>
        <w:topLinePunct w:val="0"/>
        <w:autoSpaceDE/>
        <w:autoSpaceDN/>
        <w:bidi w:val="0"/>
        <w:adjustRightInd/>
        <w:snapToGrid/>
        <w:spacing w:line="360" w:lineRule="auto"/>
        <w:ind w:firstLine="1928" w:firstLineChars="600"/>
        <w:textAlignment w:val="auto"/>
        <w:rPr>
          <w:rFonts w:ascii="黑体" w:eastAsia="黑体" w:cs="黑体"/>
          <w:sz w:val="32"/>
          <w:szCs w:val="32"/>
          <w:u w:val="single"/>
          <w:lang w:bidi="ar"/>
        </w:rPr>
      </w:pPr>
      <w:r>
        <w:rPr>
          <w:rFonts w:hint="eastAsia" w:ascii="黑体" w:hAnsi="黑体" w:eastAsia="黑体" w:cs="黑体"/>
          <w:sz w:val="32"/>
          <w:szCs w:val="32"/>
        </w:rPr>
        <w:t>项目名称：</w:t>
      </w:r>
      <w:r>
        <w:rPr>
          <w:rFonts w:hint="eastAsia" w:ascii="黑体" w:eastAsia="黑体" w:cs="黑体"/>
          <w:sz w:val="32"/>
          <w:szCs w:val="32"/>
          <w:u w:val="single"/>
          <w:lang w:bidi="ar"/>
        </w:rPr>
        <w:t xml:space="preserve">                    </w:t>
      </w:r>
    </w:p>
    <w:p w14:paraId="19EFCFA2">
      <w:pPr>
        <w:pageBreakBefore w:val="0"/>
        <w:kinsoku/>
        <w:wordWrap/>
        <w:overflowPunct/>
        <w:topLinePunct w:val="0"/>
        <w:autoSpaceDE/>
        <w:autoSpaceDN/>
        <w:bidi w:val="0"/>
        <w:adjustRightInd/>
        <w:snapToGrid/>
        <w:spacing w:line="360" w:lineRule="auto"/>
        <w:ind w:firstLine="1928" w:firstLineChars="600"/>
        <w:jc w:val="left"/>
        <w:textAlignment w:val="auto"/>
        <w:rPr>
          <w:rFonts w:hint="eastAsia" w:ascii="黑体" w:eastAsia="黑体" w:cs="黑体"/>
          <w:sz w:val="32"/>
          <w:szCs w:val="32"/>
          <w:u w:val="single"/>
          <w:lang w:bidi="ar"/>
        </w:rPr>
      </w:pPr>
      <w:r>
        <w:rPr>
          <w:rFonts w:hint="eastAsia" w:ascii="黑体" w:hAnsi="黑体" w:eastAsia="黑体" w:cs="黑体"/>
          <w:color w:val="000000"/>
          <w:sz w:val="32"/>
          <w:szCs w:val="40"/>
        </w:rPr>
        <w:t>团队</w:t>
      </w:r>
      <w:r>
        <w:rPr>
          <w:rFonts w:hint="eastAsia" w:ascii="黑体" w:hAnsi="黑体" w:eastAsia="黑体" w:cs="黑体"/>
          <w:color w:val="000000"/>
          <w:sz w:val="32"/>
          <w:szCs w:val="40"/>
          <w:lang w:val="en-US" w:eastAsia="zh-CN"/>
        </w:rPr>
        <w:t>成员</w:t>
      </w:r>
      <w:r>
        <w:rPr>
          <w:rFonts w:hint="eastAsia" w:ascii="黑体" w:hAnsi="黑体" w:eastAsia="黑体" w:cs="黑体"/>
          <w:color w:val="000000"/>
          <w:sz w:val="32"/>
          <w:szCs w:val="40"/>
        </w:rPr>
        <w:t>：</w:t>
      </w:r>
      <w:r>
        <w:rPr>
          <w:rFonts w:hint="eastAsia" w:ascii="黑体" w:eastAsia="黑体" w:cs="黑体"/>
          <w:sz w:val="32"/>
          <w:szCs w:val="32"/>
          <w:u w:val="single"/>
          <w:lang w:bidi="ar"/>
        </w:rPr>
        <w:t xml:space="preserve">                    </w:t>
      </w:r>
    </w:p>
    <w:p w14:paraId="0490A9EE">
      <w:pPr>
        <w:pageBreakBefore w:val="0"/>
        <w:kinsoku/>
        <w:wordWrap/>
        <w:overflowPunct/>
        <w:topLinePunct w:val="0"/>
        <w:autoSpaceDE/>
        <w:autoSpaceDN/>
        <w:bidi w:val="0"/>
        <w:adjustRightInd/>
        <w:snapToGrid/>
        <w:spacing w:line="360" w:lineRule="auto"/>
        <w:ind w:firstLine="1928" w:firstLineChars="600"/>
        <w:jc w:val="left"/>
        <w:textAlignment w:val="auto"/>
        <w:rPr>
          <w:color w:val="000000"/>
          <w:sz w:val="28"/>
          <w:szCs w:val="36"/>
        </w:rPr>
      </w:pPr>
      <w:r>
        <w:rPr>
          <w:rFonts w:hint="eastAsia" w:ascii="黑体" w:hAnsi="黑体" w:eastAsia="黑体" w:cs="黑体"/>
          <w:color w:val="000000"/>
          <w:sz w:val="32"/>
          <w:szCs w:val="40"/>
          <w:lang w:val="en-US" w:eastAsia="zh-CN"/>
        </w:rPr>
        <w:t>指导老师</w:t>
      </w:r>
      <w:r>
        <w:rPr>
          <w:rFonts w:hint="eastAsia" w:ascii="黑体" w:hAnsi="黑体" w:eastAsia="黑体" w:cs="黑体"/>
          <w:color w:val="000000"/>
          <w:sz w:val="32"/>
          <w:szCs w:val="40"/>
        </w:rPr>
        <w:t>：</w:t>
      </w:r>
      <w:r>
        <w:rPr>
          <w:rFonts w:hint="eastAsia" w:ascii="黑体" w:eastAsia="黑体" w:cs="黑体"/>
          <w:sz w:val="32"/>
          <w:szCs w:val="32"/>
          <w:u w:val="single"/>
          <w:lang w:bidi="ar"/>
        </w:rPr>
        <w:t xml:space="preserve">                    </w:t>
      </w:r>
    </w:p>
    <w:p w14:paraId="49E4451A">
      <w:pPr>
        <w:pageBreakBefore w:val="0"/>
        <w:kinsoku/>
        <w:wordWrap/>
        <w:overflowPunct/>
        <w:topLinePunct w:val="0"/>
        <w:autoSpaceDE/>
        <w:autoSpaceDN/>
        <w:bidi w:val="0"/>
        <w:adjustRightInd/>
        <w:snapToGrid/>
        <w:spacing w:line="360" w:lineRule="auto"/>
        <w:ind w:firstLine="1928" w:firstLineChars="600"/>
        <w:textAlignment w:val="auto"/>
        <w:rPr>
          <w:sz w:val="32"/>
          <w:szCs w:val="40"/>
        </w:rPr>
      </w:pPr>
      <w:r>
        <w:rPr>
          <w:rFonts w:hint="eastAsia" w:ascii="黑体" w:hAnsi="黑体" w:eastAsia="黑体" w:cs="黑体"/>
          <w:sz w:val="32"/>
          <w:szCs w:val="40"/>
        </w:rPr>
        <w:t>参赛组别：</w:t>
      </w:r>
      <w:r>
        <w:rPr>
          <w:rFonts w:hint="eastAsia" w:ascii="黑体" w:eastAsia="黑体" w:cs="黑体"/>
          <w:sz w:val="32"/>
          <w:szCs w:val="32"/>
          <w:u w:val="single"/>
          <w:lang w:bidi="ar"/>
        </w:rPr>
        <w:t xml:space="preserve">                    </w:t>
      </w:r>
    </w:p>
    <w:p w14:paraId="1BECCC17">
      <w:pPr>
        <w:pStyle w:val="23"/>
        <w:rPr>
          <w:rFonts w:hint="eastAsia"/>
        </w:rPr>
      </w:pPr>
    </w:p>
    <w:p w14:paraId="46A28AC2">
      <w:pPr>
        <w:pStyle w:val="23"/>
        <w:rPr>
          <w:rFonts w:hint="eastAsia"/>
        </w:rPr>
      </w:pPr>
    </w:p>
    <w:p w14:paraId="6C7ADBA7">
      <w:pPr>
        <w:pStyle w:val="23"/>
        <w:rPr>
          <w:rFonts w:hint="eastAsia"/>
        </w:rPr>
      </w:pPr>
    </w:p>
    <w:p w14:paraId="5166ADAD">
      <w:pPr>
        <w:pStyle w:val="23"/>
        <w:rPr>
          <w:rFonts w:hint="eastAsia"/>
        </w:rPr>
      </w:pPr>
    </w:p>
    <w:p w14:paraId="77DE2624">
      <w:pPr>
        <w:pStyle w:val="23"/>
        <w:rPr>
          <w:rFonts w:hint="eastAsia"/>
        </w:rPr>
      </w:pPr>
    </w:p>
    <w:p w14:paraId="28154367">
      <w:pPr>
        <w:pageBreakBefore w:val="0"/>
        <w:kinsoku/>
        <w:wordWrap/>
        <w:overflowPunct/>
        <w:topLinePunct w:val="0"/>
        <w:autoSpaceDE/>
        <w:autoSpaceDN/>
        <w:bidi w:val="0"/>
        <w:adjustRightInd/>
        <w:snapToGrid/>
        <w:spacing w:line="360" w:lineRule="auto"/>
        <w:jc w:val="center"/>
        <w:textAlignment w:val="auto"/>
        <w:rPr>
          <w:rFonts w:ascii="楷体" w:hAnsi="楷体" w:eastAsia="楷体"/>
          <w:bCs/>
          <w:sz w:val="24"/>
        </w:rPr>
        <w:sectPr>
          <w:pgSz w:w="11906" w:h="16838"/>
          <w:pgMar w:top="1418" w:right="1474" w:bottom="1418" w:left="1588" w:header="851" w:footer="1701" w:gutter="0"/>
          <w:cols w:space="720" w:num="1"/>
        </w:sectPr>
      </w:pPr>
      <w:r>
        <w:rPr>
          <w:rFonts w:ascii="黑体" w:eastAsia="黑体"/>
          <w:b/>
          <w:bCs/>
          <w:sz w:val="44"/>
          <w:szCs w:val="44"/>
        </w:rPr>
        <w:br w:type="page"/>
      </w:r>
    </w:p>
    <w:sdt>
      <w:sdtPr>
        <w:rPr>
          <w:rFonts w:hint="eastAsia" w:ascii="黑体" w:hAnsi="黑体" w:eastAsia="黑体" w:cs="黑体"/>
          <w:kern w:val="2"/>
          <w:sz w:val="32"/>
          <w:szCs w:val="32"/>
          <w:lang w:val="en-US" w:eastAsia="zh-CN" w:bidi="ar-SA"/>
        </w:rPr>
        <w:id w:val="147467742"/>
        <w15:color w:val="DBDBDB"/>
        <w:docPartObj>
          <w:docPartGallery w:val="Table of Contents"/>
          <w:docPartUnique/>
        </w:docPartObj>
      </w:sdtPr>
      <w:sdtEndPr>
        <w:rPr>
          <w:rFonts w:hint="eastAsia" w:ascii="黑体" w:hAnsi="黑体" w:eastAsia="黑体" w:cs="黑体"/>
          <w:b/>
          <w:bCs w:val="0"/>
          <w:kern w:val="44"/>
          <w:sz w:val="44"/>
          <w:szCs w:val="32"/>
          <w:lang w:val="en-US" w:eastAsia="zh-CN" w:bidi="ar-SA"/>
        </w:rPr>
      </w:sdtEndPr>
      <w:sdtContent>
        <w:p w14:paraId="40801071">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36B93BF1">
          <w:pPr>
            <w:pStyle w:val="15"/>
            <w:tabs>
              <w:tab w:val="right" w:leader="dot" w:pos="8820"/>
            </w:tabs>
          </w:pP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TOC \o "1-2" \h \u </w:instrText>
          </w:r>
          <w:r>
            <w:rPr>
              <w:rFonts w:hint="eastAsia" w:ascii="黑体" w:hAnsi="黑体" w:eastAsia="黑体" w:cs="黑体"/>
              <w:b w:val="0"/>
              <w:bCs w:val="0"/>
              <w:sz w:val="24"/>
              <w:szCs w:val="24"/>
            </w:rPr>
            <w:fldChar w:fldCharType="separate"/>
          </w: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_Toc7058 </w:instrText>
          </w:r>
          <w:r>
            <w:rPr>
              <w:rFonts w:hint="eastAsia" w:ascii="黑体" w:hAnsi="黑体" w:eastAsia="黑体" w:cs="黑体"/>
              <w:bCs w:val="0"/>
              <w:szCs w:val="24"/>
            </w:rPr>
            <w:fldChar w:fldCharType="separate"/>
          </w:r>
          <w:r>
            <w:rPr>
              <w:rFonts w:hint="eastAsia" w:ascii="黑体" w:hAnsi="黑体" w:eastAsia="黑体" w:cs="黑体"/>
              <w:bCs w:val="0"/>
              <w:szCs w:val="32"/>
            </w:rPr>
            <w:t>一、项目概要</w:t>
          </w:r>
          <w:r>
            <w:tab/>
          </w:r>
          <w:r>
            <w:fldChar w:fldCharType="begin"/>
          </w:r>
          <w:r>
            <w:instrText xml:space="preserve"> PAGEREF _Toc7058 \h </w:instrText>
          </w:r>
          <w:r>
            <w:fldChar w:fldCharType="separate"/>
          </w:r>
          <w:r>
            <w:t>- 1 -</w:t>
          </w:r>
          <w:r>
            <w:fldChar w:fldCharType="end"/>
          </w:r>
          <w:r>
            <w:rPr>
              <w:rFonts w:hint="eastAsia" w:ascii="黑体" w:hAnsi="黑体" w:eastAsia="黑体" w:cs="黑体"/>
              <w:bCs w:val="0"/>
              <w:szCs w:val="24"/>
            </w:rPr>
            <w:fldChar w:fldCharType="end"/>
          </w:r>
        </w:p>
        <w:p w14:paraId="116CB72F">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_Toc26132 </w:instrText>
          </w:r>
          <w:r>
            <w:rPr>
              <w:rFonts w:hint="eastAsia" w:ascii="黑体" w:hAnsi="黑体" w:eastAsia="黑体" w:cs="黑体"/>
              <w:bCs w:val="0"/>
              <w:szCs w:val="24"/>
            </w:rPr>
            <w:fldChar w:fldCharType="separate"/>
          </w:r>
          <w:r>
            <w:rPr>
              <w:rFonts w:hint="eastAsia" w:ascii="黑体" w:hAnsi="黑体" w:eastAsia="黑体" w:cs="黑体"/>
              <w:bCs w:val="0"/>
              <w:szCs w:val="32"/>
            </w:rPr>
            <w:t>二、市场分析</w:t>
          </w:r>
          <w:r>
            <w:tab/>
          </w:r>
          <w:r>
            <w:fldChar w:fldCharType="begin"/>
          </w:r>
          <w:r>
            <w:instrText xml:space="preserve"> PAGEREF _Toc26132 \h </w:instrText>
          </w:r>
          <w:r>
            <w:fldChar w:fldCharType="separate"/>
          </w:r>
          <w:r>
            <w:t>- 1 -</w:t>
          </w:r>
          <w:r>
            <w:fldChar w:fldCharType="end"/>
          </w:r>
          <w:r>
            <w:rPr>
              <w:rFonts w:hint="eastAsia" w:ascii="黑体" w:hAnsi="黑体" w:eastAsia="黑体" w:cs="黑体"/>
              <w:bCs w:val="0"/>
              <w:szCs w:val="24"/>
            </w:rPr>
            <w:fldChar w:fldCharType="end"/>
          </w:r>
        </w:p>
        <w:p w14:paraId="591A3E5D">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_Toc11787 </w:instrText>
          </w:r>
          <w:r>
            <w:rPr>
              <w:rFonts w:hint="eastAsia" w:ascii="黑体" w:hAnsi="黑体" w:eastAsia="黑体" w:cs="黑体"/>
              <w:bCs w:val="0"/>
              <w:szCs w:val="24"/>
            </w:rPr>
            <w:fldChar w:fldCharType="separate"/>
          </w:r>
          <w:r>
            <w:rPr>
              <w:rFonts w:hint="eastAsia"/>
              <w:bCs w:val="0"/>
              <w:szCs w:val="28"/>
              <w:lang w:eastAsia="zh-CN"/>
            </w:rPr>
            <w:t>（一）</w:t>
          </w:r>
          <w:r>
            <w:rPr>
              <w:rFonts w:hint="eastAsia"/>
              <w:bCs w:val="0"/>
              <w:szCs w:val="28"/>
            </w:rPr>
            <w:t>项目背景</w:t>
          </w:r>
          <w:r>
            <w:tab/>
          </w:r>
          <w:r>
            <w:fldChar w:fldCharType="begin"/>
          </w:r>
          <w:r>
            <w:instrText xml:space="preserve"> PAGEREF _Toc11787 \h </w:instrText>
          </w:r>
          <w:r>
            <w:fldChar w:fldCharType="separate"/>
          </w:r>
          <w:r>
            <w:t>- 1 -</w:t>
          </w:r>
          <w:r>
            <w:fldChar w:fldCharType="end"/>
          </w:r>
          <w:r>
            <w:rPr>
              <w:rFonts w:hint="eastAsia" w:ascii="黑体" w:hAnsi="黑体" w:eastAsia="黑体" w:cs="黑体"/>
              <w:bCs w:val="0"/>
              <w:szCs w:val="24"/>
            </w:rPr>
            <w:fldChar w:fldCharType="end"/>
          </w:r>
        </w:p>
        <w:p w14:paraId="114EA15E">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_Toc7013 </w:instrText>
          </w:r>
          <w:r>
            <w:rPr>
              <w:rFonts w:hint="eastAsia" w:ascii="黑体" w:hAnsi="黑体" w:eastAsia="黑体" w:cs="黑体"/>
              <w:bCs w:val="0"/>
              <w:szCs w:val="24"/>
            </w:rPr>
            <w:fldChar w:fldCharType="separate"/>
          </w:r>
          <w:r>
            <w:rPr>
              <w:rFonts w:hint="eastAsia"/>
              <w:bCs w:val="0"/>
              <w:szCs w:val="28"/>
              <w:lang w:eastAsia="zh-CN"/>
            </w:rPr>
            <w:t>（二）痛点分析</w:t>
          </w:r>
          <w:r>
            <w:tab/>
          </w:r>
          <w:r>
            <w:fldChar w:fldCharType="begin"/>
          </w:r>
          <w:r>
            <w:instrText xml:space="preserve"> PAGEREF _Toc7013 \h </w:instrText>
          </w:r>
          <w:r>
            <w:fldChar w:fldCharType="separate"/>
          </w:r>
          <w:r>
            <w:t>- 1 -</w:t>
          </w:r>
          <w:r>
            <w:fldChar w:fldCharType="end"/>
          </w:r>
          <w:r>
            <w:rPr>
              <w:rFonts w:hint="eastAsia" w:ascii="黑体" w:hAnsi="黑体" w:eastAsia="黑体" w:cs="黑体"/>
              <w:bCs w:val="0"/>
              <w:szCs w:val="24"/>
            </w:rPr>
            <w:fldChar w:fldCharType="end"/>
          </w:r>
        </w:p>
        <w:p w14:paraId="67E0E0B4">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_Toc4236 </w:instrText>
          </w:r>
          <w:r>
            <w:rPr>
              <w:rFonts w:hint="eastAsia" w:ascii="黑体" w:hAnsi="黑体" w:eastAsia="黑体" w:cs="黑体"/>
              <w:bCs w:val="0"/>
              <w:szCs w:val="24"/>
            </w:rPr>
            <w:fldChar w:fldCharType="separate"/>
          </w:r>
          <w:r>
            <w:rPr>
              <w:rFonts w:hint="eastAsia"/>
              <w:bCs w:val="0"/>
              <w:szCs w:val="28"/>
              <w:lang w:eastAsia="zh-CN"/>
            </w:rPr>
            <w:t>（三）市场规模</w:t>
          </w:r>
          <w:r>
            <w:tab/>
          </w:r>
          <w:r>
            <w:fldChar w:fldCharType="begin"/>
          </w:r>
          <w:r>
            <w:instrText xml:space="preserve"> PAGEREF _Toc4236 \h </w:instrText>
          </w:r>
          <w:r>
            <w:fldChar w:fldCharType="separate"/>
          </w:r>
          <w:r>
            <w:t>- 1 -</w:t>
          </w:r>
          <w:r>
            <w:fldChar w:fldCharType="end"/>
          </w:r>
          <w:r>
            <w:rPr>
              <w:rFonts w:hint="eastAsia" w:ascii="黑体" w:hAnsi="黑体" w:eastAsia="黑体" w:cs="黑体"/>
              <w:bCs w:val="0"/>
              <w:szCs w:val="24"/>
            </w:rPr>
            <w:fldChar w:fldCharType="end"/>
          </w:r>
        </w:p>
        <w:p w14:paraId="79C25FD7">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_Toc4777 </w:instrText>
          </w:r>
          <w:r>
            <w:rPr>
              <w:rFonts w:hint="eastAsia" w:ascii="黑体" w:hAnsi="黑体" w:eastAsia="黑体" w:cs="黑体"/>
              <w:bCs w:val="0"/>
              <w:szCs w:val="24"/>
            </w:rPr>
            <w:fldChar w:fldCharType="separate"/>
          </w:r>
          <w:r>
            <w:rPr>
              <w:rFonts w:hint="eastAsia"/>
              <w:bCs w:val="0"/>
              <w:szCs w:val="28"/>
              <w:lang w:eastAsia="zh-CN"/>
            </w:rPr>
            <w:t>（四）项目机会</w:t>
          </w:r>
          <w:r>
            <w:tab/>
          </w:r>
          <w:r>
            <w:fldChar w:fldCharType="begin"/>
          </w:r>
          <w:r>
            <w:instrText xml:space="preserve"> PAGEREF _Toc4777 \h </w:instrText>
          </w:r>
          <w:r>
            <w:fldChar w:fldCharType="separate"/>
          </w:r>
          <w:r>
            <w:t>- 1 -</w:t>
          </w:r>
          <w:r>
            <w:fldChar w:fldCharType="end"/>
          </w:r>
          <w:r>
            <w:rPr>
              <w:rFonts w:hint="eastAsia" w:ascii="黑体" w:hAnsi="黑体" w:eastAsia="黑体" w:cs="黑体"/>
              <w:bCs w:val="0"/>
              <w:szCs w:val="24"/>
            </w:rPr>
            <w:fldChar w:fldCharType="end"/>
          </w:r>
        </w:p>
        <w:p w14:paraId="47FFA743">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_Toc23563 </w:instrText>
          </w:r>
          <w:r>
            <w:rPr>
              <w:rFonts w:hint="eastAsia" w:ascii="黑体" w:hAnsi="黑体" w:eastAsia="黑体" w:cs="黑体"/>
              <w:bCs w:val="0"/>
              <w:szCs w:val="24"/>
            </w:rPr>
            <w:fldChar w:fldCharType="separate"/>
          </w:r>
          <w:r>
            <w:rPr>
              <w:rFonts w:hint="eastAsia" w:ascii="黑体" w:hAnsi="黑体" w:eastAsia="黑体" w:cs="黑体"/>
              <w:bCs w:val="0"/>
              <w:szCs w:val="32"/>
            </w:rPr>
            <w:t>三、产品/服务</w:t>
          </w:r>
          <w:r>
            <w:tab/>
          </w:r>
          <w:r>
            <w:fldChar w:fldCharType="begin"/>
          </w:r>
          <w:r>
            <w:instrText xml:space="preserve"> PAGEREF _Toc23563 \h </w:instrText>
          </w:r>
          <w:r>
            <w:fldChar w:fldCharType="separate"/>
          </w:r>
          <w:r>
            <w:t>- 2 -</w:t>
          </w:r>
          <w:r>
            <w:fldChar w:fldCharType="end"/>
          </w:r>
          <w:r>
            <w:rPr>
              <w:rFonts w:hint="eastAsia" w:ascii="黑体" w:hAnsi="黑体" w:eastAsia="黑体" w:cs="黑体"/>
              <w:bCs w:val="0"/>
              <w:szCs w:val="24"/>
            </w:rPr>
            <w:fldChar w:fldCharType="end"/>
          </w:r>
        </w:p>
        <w:p w14:paraId="6E7B3436">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_Toc29545 </w:instrText>
          </w:r>
          <w:r>
            <w:rPr>
              <w:rFonts w:hint="eastAsia" w:ascii="黑体" w:hAnsi="黑体" w:eastAsia="黑体" w:cs="黑体"/>
              <w:bCs w:val="0"/>
              <w:szCs w:val="24"/>
            </w:rPr>
            <w:fldChar w:fldCharType="separate"/>
          </w:r>
          <w:r>
            <w:rPr>
              <w:rFonts w:hint="eastAsia"/>
              <w:bCs w:val="0"/>
              <w:szCs w:val="28"/>
              <w:lang w:eastAsia="zh-CN"/>
            </w:rPr>
            <w:t>（一）产品/服务介绍</w:t>
          </w:r>
          <w:r>
            <w:tab/>
          </w:r>
          <w:r>
            <w:fldChar w:fldCharType="begin"/>
          </w:r>
          <w:r>
            <w:instrText xml:space="preserve"> PAGEREF _Toc29545 \h </w:instrText>
          </w:r>
          <w:r>
            <w:fldChar w:fldCharType="separate"/>
          </w:r>
          <w:r>
            <w:t>- 2 -</w:t>
          </w:r>
          <w:r>
            <w:fldChar w:fldCharType="end"/>
          </w:r>
          <w:r>
            <w:rPr>
              <w:rFonts w:hint="eastAsia" w:ascii="黑体" w:hAnsi="黑体" w:eastAsia="黑体" w:cs="黑体"/>
              <w:bCs w:val="0"/>
              <w:szCs w:val="24"/>
            </w:rPr>
            <w:fldChar w:fldCharType="end"/>
          </w:r>
        </w:p>
        <w:p w14:paraId="4D7C6ECB">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_Toc27310 </w:instrText>
          </w:r>
          <w:r>
            <w:rPr>
              <w:rFonts w:hint="eastAsia" w:ascii="黑体" w:hAnsi="黑体" w:eastAsia="黑体" w:cs="黑体"/>
              <w:bCs w:val="0"/>
              <w:szCs w:val="24"/>
            </w:rPr>
            <w:fldChar w:fldCharType="separate"/>
          </w:r>
          <w:r>
            <w:rPr>
              <w:rFonts w:hint="eastAsia"/>
              <w:bCs w:val="0"/>
              <w:szCs w:val="28"/>
              <w:lang w:eastAsia="zh-CN"/>
            </w:rPr>
            <w:t>（二）技术路线</w:t>
          </w:r>
          <w:r>
            <w:tab/>
          </w:r>
          <w:r>
            <w:fldChar w:fldCharType="begin"/>
          </w:r>
          <w:r>
            <w:instrText xml:space="preserve"> PAGEREF _Toc27310 \h </w:instrText>
          </w:r>
          <w:r>
            <w:fldChar w:fldCharType="separate"/>
          </w:r>
          <w:r>
            <w:t>- 2 -</w:t>
          </w:r>
          <w:r>
            <w:fldChar w:fldCharType="end"/>
          </w:r>
          <w:r>
            <w:rPr>
              <w:rFonts w:hint="eastAsia" w:ascii="黑体" w:hAnsi="黑体" w:eastAsia="黑体" w:cs="黑体"/>
              <w:bCs w:val="0"/>
              <w:szCs w:val="24"/>
            </w:rPr>
            <w:fldChar w:fldCharType="end"/>
          </w:r>
        </w:p>
        <w:p w14:paraId="505E0717">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_Toc17646 </w:instrText>
          </w:r>
          <w:r>
            <w:rPr>
              <w:rFonts w:hint="eastAsia" w:ascii="黑体" w:hAnsi="黑体" w:eastAsia="黑体" w:cs="黑体"/>
              <w:bCs w:val="0"/>
              <w:szCs w:val="24"/>
            </w:rPr>
            <w:fldChar w:fldCharType="separate"/>
          </w:r>
          <w:r>
            <w:rPr>
              <w:rFonts w:hint="eastAsia"/>
              <w:bCs w:val="0"/>
              <w:szCs w:val="28"/>
              <w:lang w:eastAsia="zh-CN"/>
            </w:rPr>
            <w:t>（三）项目创新</w:t>
          </w:r>
          <w:r>
            <w:tab/>
          </w:r>
          <w:r>
            <w:fldChar w:fldCharType="begin"/>
          </w:r>
          <w:r>
            <w:instrText xml:space="preserve"> PAGEREF _Toc17646 \h </w:instrText>
          </w:r>
          <w:r>
            <w:fldChar w:fldCharType="separate"/>
          </w:r>
          <w:r>
            <w:t>- 2 -</w:t>
          </w:r>
          <w:r>
            <w:fldChar w:fldCharType="end"/>
          </w:r>
          <w:r>
            <w:rPr>
              <w:rFonts w:hint="eastAsia" w:ascii="黑体" w:hAnsi="黑体" w:eastAsia="黑体" w:cs="黑体"/>
              <w:bCs w:val="0"/>
              <w:szCs w:val="24"/>
            </w:rPr>
            <w:fldChar w:fldCharType="end"/>
          </w:r>
        </w:p>
        <w:p w14:paraId="111D5D1D">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_Toc19826 </w:instrText>
          </w:r>
          <w:r>
            <w:rPr>
              <w:rFonts w:hint="eastAsia" w:ascii="黑体" w:hAnsi="黑体" w:eastAsia="黑体" w:cs="黑体"/>
              <w:bCs w:val="0"/>
              <w:szCs w:val="24"/>
            </w:rPr>
            <w:fldChar w:fldCharType="separate"/>
          </w:r>
          <w:r>
            <w:rPr>
              <w:rFonts w:hint="eastAsia" w:ascii="黑体" w:hAnsi="黑体" w:eastAsia="黑体" w:cs="黑体"/>
              <w:bCs w:val="0"/>
              <w:szCs w:val="32"/>
            </w:rPr>
            <w:t>四、商业模式</w:t>
          </w:r>
          <w:r>
            <w:tab/>
          </w:r>
          <w:r>
            <w:fldChar w:fldCharType="begin"/>
          </w:r>
          <w:r>
            <w:instrText xml:space="preserve"> PAGEREF _Toc19826 \h </w:instrText>
          </w:r>
          <w:r>
            <w:fldChar w:fldCharType="separate"/>
          </w:r>
          <w:r>
            <w:t>- 3 -</w:t>
          </w:r>
          <w:r>
            <w:fldChar w:fldCharType="end"/>
          </w:r>
          <w:r>
            <w:rPr>
              <w:rFonts w:hint="eastAsia" w:ascii="黑体" w:hAnsi="黑体" w:eastAsia="黑体" w:cs="黑体"/>
              <w:bCs w:val="0"/>
              <w:szCs w:val="24"/>
            </w:rPr>
            <w:fldChar w:fldCharType="end"/>
          </w:r>
        </w:p>
        <w:p w14:paraId="0880B189">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_Toc10191 </w:instrText>
          </w:r>
          <w:r>
            <w:rPr>
              <w:rFonts w:hint="eastAsia" w:ascii="黑体" w:hAnsi="黑体" w:eastAsia="黑体" w:cs="黑体"/>
              <w:bCs w:val="0"/>
              <w:szCs w:val="24"/>
            </w:rPr>
            <w:fldChar w:fldCharType="separate"/>
          </w:r>
          <w:r>
            <w:rPr>
              <w:rFonts w:hint="eastAsia"/>
              <w:bCs w:val="0"/>
              <w:szCs w:val="28"/>
              <w:lang w:eastAsia="zh-CN"/>
            </w:rPr>
            <w:t>（一）目标客户</w:t>
          </w:r>
          <w:r>
            <w:tab/>
          </w:r>
          <w:r>
            <w:fldChar w:fldCharType="begin"/>
          </w:r>
          <w:r>
            <w:instrText xml:space="preserve"> PAGEREF _Toc10191 \h </w:instrText>
          </w:r>
          <w:r>
            <w:fldChar w:fldCharType="separate"/>
          </w:r>
          <w:r>
            <w:t>- 3 -</w:t>
          </w:r>
          <w:r>
            <w:fldChar w:fldCharType="end"/>
          </w:r>
          <w:r>
            <w:rPr>
              <w:rFonts w:hint="eastAsia" w:ascii="黑体" w:hAnsi="黑体" w:eastAsia="黑体" w:cs="黑体"/>
              <w:bCs w:val="0"/>
              <w:szCs w:val="24"/>
            </w:rPr>
            <w:fldChar w:fldCharType="end"/>
          </w:r>
        </w:p>
        <w:p w14:paraId="02898040">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_Toc20463 </w:instrText>
          </w:r>
          <w:r>
            <w:rPr>
              <w:rFonts w:hint="eastAsia" w:ascii="黑体" w:hAnsi="黑体" w:eastAsia="黑体" w:cs="黑体"/>
              <w:bCs w:val="0"/>
              <w:szCs w:val="24"/>
            </w:rPr>
            <w:fldChar w:fldCharType="separate"/>
          </w:r>
          <w:r>
            <w:rPr>
              <w:rFonts w:hint="eastAsia"/>
              <w:bCs w:val="0"/>
              <w:szCs w:val="28"/>
              <w:lang w:eastAsia="zh-CN"/>
            </w:rPr>
            <w:t>（二）业务逻辑</w:t>
          </w:r>
          <w:r>
            <w:tab/>
          </w:r>
          <w:r>
            <w:fldChar w:fldCharType="begin"/>
          </w:r>
          <w:r>
            <w:instrText xml:space="preserve"> PAGEREF _Toc20463 \h </w:instrText>
          </w:r>
          <w:r>
            <w:fldChar w:fldCharType="separate"/>
          </w:r>
          <w:r>
            <w:t>- 3 -</w:t>
          </w:r>
          <w:r>
            <w:fldChar w:fldCharType="end"/>
          </w:r>
          <w:r>
            <w:rPr>
              <w:rFonts w:hint="eastAsia" w:ascii="黑体" w:hAnsi="黑体" w:eastAsia="黑体" w:cs="黑体"/>
              <w:bCs w:val="0"/>
              <w:szCs w:val="24"/>
            </w:rPr>
            <w:fldChar w:fldCharType="end"/>
          </w:r>
        </w:p>
        <w:p w14:paraId="17E765C0">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_Toc14616 </w:instrText>
          </w:r>
          <w:r>
            <w:rPr>
              <w:rFonts w:hint="eastAsia" w:ascii="黑体" w:hAnsi="黑体" w:eastAsia="黑体" w:cs="黑体"/>
              <w:bCs w:val="0"/>
              <w:szCs w:val="24"/>
            </w:rPr>
            <w:fldChar w:fldCharType="separate"/>
          </w:r>
          <w:r>
            <w:rPr>
              <w:rFonts w:hint="eastAsia"/>
              <w:bCs w:val="0"/>
              <w:szCs w:val="28"/>
              <w:lang w:eastAsia="zh-CN"/>
            </w:rPr>
            <w:t>（三）盈利模式</w:t>
          </w:r>
          <w:r>
            <w:tab/>
          </w:r>
          <w:r>
            <w:fldChar w:fldCharType="begin"/>
          </w:r>
          <w:r>
            <w:instrText xml:space="preserve"> PAGEREF _Toc14616 \h </w:instrText>
          </w:r>
          <w:r>
            <w:fldChar w:fldCharType="separate"/>
          </w:r>
          <w:r>
            <w:t>- 3 -</w:t>
          </w:r>
          <w:r>
            <w:fldChar w:fldCharType="end"/>
          </w:r>
          <w:r>
            <w:rPr>
              <w:rFonts w:hint="eastAsia" w:ascii="黑体" w:hAnsi="黑体" w:eastAsia="黑体" w:cs="黑体"/>
              <w:bCs w:val="0"/>
              <w:szCs w:val="24"/>
            </w:rPr>
            <w:fldChar w:fldCharType="end"/>
          </w:r>
        </w:p>
        <w:p w14:paraId="54B7FCE6">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_Toc885 </w:instrText>
          </w:r>
          <w:r>
            <w:rPr>
              <w:rFonts w:hint="eastAsia" w:ascii="黑体" w:hAnsi="黑体" w:eastAsia="黑体" w:cs="黑体"/>
              <w:bCs w:val="0"/>
              <w:szCs w:val="24"/>
            </w:rPr>
            <w:fldChar w:fldCharType="separate"/>
          </w:r>
          <w:r>
            <w:rPr>
              <w:rFonts w:hint="eastAsia" w:ascii="黑体" w:hAnsi="黑体" w:eastAsia="黑体" w:cs="黑体"/>
              <w:bCs w:val="0"/>
              <w:szCs w:val="32"/>
            </w:rPr>
            <w:t>五、营销策略</w:t>
          </w:r>
          <w:r>
            <w:tab/>
          </w:r>
          <w:r>
            <w:fldChar w:fldCharType="begin"/>
          </w:r>
          <w:r>
            <w:instrText xml:space="preserve"> PAGEREF _Toc885 \h </w:instrText>
          </w:r>
          <w:r>
            <w:fldChar w:fldCharType="separate"/>
          </w:r>
          <w:r>
            <w:t>- 3 -</w:t>
          </w:r>
          <w:r>
            <w:fldChar w:fldCharType="end"/>
          </w:r>
          <w:r>
            <w:rPr>
              <w:rFonts w:hint="eastAsia" w:ascii="黑体" w:hAnsi="黑体" w:eastAsia="黑体" w:cs="黑体"/>
              <w:bCs w:val="0"/>
              <w:szCs w:val="24"/>
            </w:rPr>
            <w:fldChar w:fldCharType="end"/>
          </w:r>
        </w:p>
        <w:p w14:paraId="474C1801">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_Toc21379 </w:instrText>
          </w:r>
          <w:r>
            <w:rPr>
              <w:rFonts w:hint="eastAsia" w:ascii="黑体" w:hAnsi="黑体" w:eastAsia="黑体" w:cs="黑体"/>
              <w:bCs w:val="0"/>
              <w:szCs w:val="24"/>
            </w:rPr>
            <w:fldChar w:fldCharType="separate"/>
          </w:r>
          <w:r>
            <w:rPr>
              <w:rFonts w:hint="eastAsia"/>
              <w:bCs w:val="0"/>
              <w:szCs w:val="28"/>
              <w:lang w:eastAsia="zh-CN"/>
            </w:rPr>
            <w:t>（一）SWOT分析</w:t>
          </w:r>
          <w:r>
            <w:tab/>
          </w:r>
          <w:r>
            <w:fldChar w:fldCharType="begin"/>
          </w:r>
          <w:r>
            <w:instrText xml:space="preserve"> PAGEREF _Toc21379 \h </w:instrText>
          </w:r>
          <w:r>
            <w:fldChar w:fldCharType="separate"/>
          </w:r>
          <w:r>
            <w:t>- 3 -</w:t>
          </w:r>
          <w:r>
            <w:fldChar w:fldCharType="end"/>
          </w:r>
          <w:r>
            <w:rPr>
              <w:rFonts w:hint="eastAsia" w:ascii="黑体" w:hAnsi="黑体" w:eastAsia="黑体" w:cs="黑体"/>
              <w:bCs w:val="0"/>
              <w:szCs w:val="24"/>
            </w:rPr>
            <w:fldChar w:fldCharType="end"/>
          </w:r>
        </w:p>
        <w:p w14:paraId="2A41550C">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_Toc21462 </w:instrText>
          </w:r>
          <w:r>
            <w:rPr>
              <w:rFonts w:hint="eastAsia" w:ascii="黑体" w:hAnsi="黑体" w:eastAsia="黑体" w:cs="黑体"/>
              <w:bCs w:val="0"/>
              <w:szCs w:val="24"/>
            </w:rPr>
            <w:fldChar w:fldCharType="separate"/>
          </w:r>
          <w:r>
            <w:rPr>
              <w:rFonts w:hint="eastAsia"/>
              <w:bCs w:val="0"/>
              <w:szCs w:val="28"/>
              <w:lang w:eastAsia="zh-CN"/>
            </w:rPr>
            <w:t>（二）竞品分析</w:t>
          </w:r>
          <w:r>
            <w:tab/>
          </w:r>
          <w:r>
            <w:fldChar w:fldCharType="begin"/>
          </w:r>
          <w:r>
            <w:instrText xml:space="preserve"> PAGEREF _Toc21462 \h </w:instrText>
          </w:r>
          <w:r>
            <w:fldChar w:fldCharType="separate"/>
          </w:r>
          <w:r>
            <w:t>- 4 -</w:t>
          </w:r>
          <w:r>
            <w:fldChar w:fldCharType="end"/>
          </w:r>
          <w:r>
            <w:rPr>
              <w:rFonts w:hint="eastAsia" w:ascii="黑体" w:hAnsi="黑体" w:eastAsia="黑体" w:cs="黑体"/>
              <w:bCs w:val="0"/>
              <w:szCs w:val="24"/>
            </w:rPr>
            <w:fldChar w:fldCharType="end"/>
          </w:r>
        </w:p>
        <w:p w14:paraId="46E1A3B9">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_Toc18329 </w:instrText>
          </w:r>
          <w:r>
            <w:rPr>
              <w:rFonts w:hint="eastAsia" w:ascii="黑体" w:hAnsi="黑体" w:eastAsia="黑体" w:cs="黑体"/>
              <w:bCs w:val="0"/>
              <w:szCs w:val="24"/>
            </w:rPr>
            <w:fldChar w:fldCharType="separate"/>
          </w:r>
          <w:r>
            <w:rPr>
              <w:rFonts w:hint="eastAsia"/>
              <w:bCs w:val="0"/>
              <w:szCs w:val="28"/>
              <w:lang w:eastAsia="zh-CN"/>
            </w:rPr>
            <w:t>（三）营销体系</w:t>
          </w:r>
          <w:r>
            <w:tab/>
          </w:r>
          <w:r>
            <w:fldChar w:fldCharType="begin"/>
          </w:r>
          <w:r>
            <w:instrText xml:space="preserve"> PAGEREF _Toc18329 \h </w:instrText>
          </w:r>
          <w:r>
            <w:fldChar w:fldCharType="separate"/>
          </w:r>
          <w:r>
            <w:t>- 4 -</w:t>
          </w:r>
          <w:r>
            <w:fldChar w:fldCharType="end"/>
          </w:r>
          <w:r>
            <w:rPr>
              <w:rFonts w:hint="eastAsia" w:ascii="黑体" w:hAnsi="黑体" w:eastAsia="黑体" w:cs="黑体"/>
              <w:bCs w:val="0"/>
              <w:szCs w:val="24"/>
            </w:rPr>
            <w:fldChar w:fldCharType="end"/>
          </w:r>
        </w:p>
        <w:p w14:paraId="16A16A25">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_Toc31628 </w:instrText>
          </w:r>
          <w:r>
            <w:rPr>
              <w:rFonts w:hint="eastAsia" w:ascii="黑体" w:hAnsi="黑体" w:eastAsia="黑体" w:cs="黑体"/>
              <w:bCs w:val="0"/>
              <w:szCs w:val="24"/>
            </w:rPr>
            <w:fldChar w:fldCharType="separate"/>
          </w:r>
          <w:r>
            <w:rPr>
              <w:rFonts w:hint="eastAsia" w:ascii="黑体" w:hAnsi="黑体" w:eastAsia="黑体" w:cs="黑体"/>
              <w:bCs w:val="0"/>
              <w:szCs w:val="32"/>
              <w:lang w:val="en-US" w:eastAsia="zh-CN"/>
            </w:rPr>
            <w:t>六</w:t>
          </w:r>
          <w:r>
            <w:rPr>
              <w:rFonts w:hint="eastAsia" w:ascii="黑体" w:hAnsi="黑体" w:eastAsia="黑体" w:cs="黑体"/>
              <w:bCs w:val="0"/>
              <w:szCs w:val="32"/>
            </w:rPr>
            <w:t>、项目团队</w:t>
          </w:r>
          <w:r>
            <w:tab/>
          </w:r>
          <w:r>
            <w:fldChar w:fldCharType="begin"/>
          </w:r>
          <w:r>
            <w:instrText xml:space="preserve"> PAGEREF _Toc31628 \h </w:instrText>
          </w:r>
          <w:r>
            <w:fldChar w:fldCharType="separate"/>
          </w:r>
          <w:r>
            <w:t>- 5 -</w:t>
          </w:r>
          <w:r>
            <w:fldChar w:fldCharType="end"/>
          </w:r>
          <w:r>
            <w:rPr>
              <w:rFonts w:hint="eastAsia" w:ascii="黑体" w:hAnsi="黑体" w:eastAsia="黑体" w:cs="黑体"/>
              <w:bCs w:val="0"/>
              <w:szCs w:val="24"/>
            </w:rPr>
            <w:fldChar w:fldCharType="end"/>
          </w:r>
        </w:p>
        <w:p w14:paraId="769D4465">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_Toc10676 </w:instrText>
          </w:r>
          <w:r>
            <w:rPr>
              <w:rFonts w:hint="eastAsia" w:ascii="黑体" w:hAnsi="黑体" w:eastAsia="黑体" w:cs="黑体"/>
              <w:bCs w:val="0"/>
              <w:szCs w:val="24"/>
            </w:rPr>
            <w:fldChar w:fldCharType="separate"/>
          </w:r>
          <w:r>
            <w:rPr>
              <w:rFonts w:hint="eastAsia"/>
              <w:bCs w:val="0"/>
              <w:szCs w:val="28"/>
              <w:lang w:eastAsia="zh-CN"/>
            </w:rPr>
            <w:t>（一）创始人</w:t>
          </w:r>
          <w:r>
            <w:tab/>
          </w:r>
          <w:r>
            <w:fldChar w:fldCharType="begin"/>
          </w:r>
          <w:r>
            <w:instrText xml:space="preserve"> PAGEREF _Toc10676 \h </w:instrText>
          </w:r>
          <w:r>
            <w:fldChar w:fldCharType="separate"/>
          </w:r>
          <w:r>
            <w:t>- 5 -</w:t>
          </w:r>
          <w:r>
            <w:fldChar w:fldCharType="end"/>
          </w:r>
          <w:r>
            <w:rPr>
              <w:rFonts w:hint="eastAsia" w:ascii="黑体" w:hAnsi="黑体" w:eastAsia="黑体" w:cs="黑体"/>
              <w:bCs w:val="0"/>
              <w:szCs w:val="24"/>
            </w:rPr>
            <w:fldChar w:fldCharType="end"/>
          </w:r>
        </w:p>
        <w:p w14:paraId="00E390AF">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_Toc6696 </w:instrText>
          </w:r>
          <w:r>
            <w:rPr>
              <w:rFonts w:hint="eastAsia" w:ascii="黑体" w:hAnsi="黑体" w:eastAsia="黑体" w:cs="黑体"/>
              <w:bCs w:val="0"/>
              <w:szCs w:val="24"/>
            </w:rPr>
            <w:fldChar w:fldCharType="separate"/>
          </w:r>
          <w:r>
            <w:rPr>
              <w:rFonts w:hint="eastAsia"/>
              <w:bCs w:val="0"/>
              <w:szCs w:val="28"/>
              <w:lang w:eastAsia="zh-CN"/>
            </w:rPr>
            <w:t>（二）核心团队</w:t>
          </w:r>
          <w:r>
            <w:tab/>
          </w:r>
          <w:r>
            <w:fldChar w:fldCharType="begin"/>
          </w:r>
          <w:r>
            <w:instrText xml:space="preserve"> PAGEREF _Toc6696 \h </w:instrText>
          </w:r>
          <w:r>
            <w:fldChar w:fldCharType="separate"/>
          </w:r>
          <w:r>
            <w:t>- 5 -</w:t>
          </w:r>
          <w:r>
            <w:fldChar w:fldCharType="end"/>
          </w:r>
          <w:r>
            <w:rPr>
              <w:rFonts w:hint="eastAsia" w:ascii="黑体" w:hAnsi="黑体" w:eastAsia="黑体" w:cs="黑体"/>
              <w:bCs w:val="0"/>
              <w:szCs w:val="24"/>
            </w:rPr>
            <w:fldChar w:fldCharType="end"/>
          </w:r>
        </w:p>
        <w:p w14:paraId="24C03551">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_Toc3385 </w:instrText>
          </w:r>
          <w:r>
            <w:rPr>
              <w:rFonts w:hint="eastAsia" w:ascii="黑体" w:hAnsi="黑体" w:eastAsia="黑体" w:cs="黑体"/>
              <w:bCs w:val="0"/>
              <w:szCs w:val="24"/>
            </w:rPr>
            <w:fldChar w:fldCharType="separate"/>
          </w:r>
          <w:r>
            <w:rPr>
              <w:rFonts w:hint="eastAsia"/>
              <w:bCs w:val="0"/>
              <w:szCs w:val="28"/>
              <w:lang w:eastAsia="zh-CN"/>
            </w:rPr>
            <w:t>（三）组织管理</w:t>
          </w:r>
          <w:r>
            <w:tab/>
          </w:r>
          <w:r>
            <w:fldChar w:fldCharType="begin"/>
          </w:r>
          <w:r>
            <w:instrText xml:space="preserve"> PAGEREF _Toc3385 \h </w:instrText>
          </w:r>
          <w:r>
            <w:fldChar w:fldCharType="separate"/>
          </w:r>
          <w:r>
            <w:t>- 5 -</w:t>
          </w:r>
          <w:r>
            <w:fldChar w:fldCharType="end"/>
          </w:r>
          <w:r>
            <w:rPr>
              <w:rFonts w:hint="eastAsia" w:ascii="黑体" w:hAnsi="黑体" w:eastAsia="黑体" w:cs="黑体"/>
              <w:bCs w:val="0"/>
              <w:szCs w:val="24"/>
            </w:rPr>
            <w:fldChar w:fldCharType="end"/>
          </w:r>
        </w:p>
        <w:p w14:paraId="426F9946">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_Toc1838 </w:instrText>
          </w:r>
          <w:r>
            <w:rPr>
              <w:rFonts w:hint="eastAsia" w:ascii="黑体" w:hAnsi="黑体" w:eastAsia="黑体" w:cs="黑体"/>
              <w:bCs w:val="0"/>
              <w:szCs w:val="24"/>
            </w:rPr>
            <w:fldChar w:fldCharType="separate"/>
          </w:r>
          <w:r>
            <w:rPr>
              <w:rFonts w:hint="eastAsia"/>
              <w:bCs w:val="0"/>
              <w:szCs w:val="28"/>
              <w:lang w:eastAsia="zh-CN"/>
            </w:rPr>
            <w:t>（四）指导教师</w:t>
          </w:r>
          <w:r>
            <w:tab/>
          </w:r>
          <w:r>
            <w:fldChar w:fldCharType="begin"/>
          </w:r>
          <w:r>
            <w:instrText xml:space="preserve"> PAGEREF _Toc1838 \h </w:instrText>
          </w:r>
          <w:r>
            <w:fldChar w:fldCharType="separate"/>
          </w:r>
          <w:r>
            <w:t>- 5 -</w:t>
          </w:r>
          <w:r>
            <w:fldChar w:fldCharType="end"/>
          </w:r>
          <w:r>
            <w:rPr>
              <w:rFonts w:hint="eastAsia" w:ascii="黑体" w:hAnsi="黑体" w:eastAsia="黑体" w:cs="黑体"/>
              <w:bCs w:val="0"/>
              <w:szCs w:val="24"/>
            </w:rPr>
            <w:fldChar w:fldCharType="end"/>
          </w:r>
        </w:p>
        <w:p w14:paraId="4CA063D7">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_Toc32391 </w:instrText>
          </w:r>
          <w:r>
            <w:rPr>
              <w:rFonts w:hint="eastAsia" w:ascii="黑体" w:hAnsi="黑体" w:eastAsia="黑体" w:cs="黑体"/>
              <w:bCs w:val="0"/>
              <w:szCs w:val="24"/>
            </w:rPr>
            <w:fldChar w:fldCharType="separate"/>
          </w:r>
          <w:r>
            <w:rPr>
              <w:rFonts w:hint="eastAsia"/>
              <w:bCs w:val="0"/>
              <w:szCs w:val="28"/>
              <w:lang w:eastAsia="zh-CN"/>
            </w:rPr>
            <w:t>（五）专家顾问</w:t>
          </w:r>
          <w:r>
            <w:tab/>
          </w:r>
          <w:r>
            <w:fldChar w:fldCharType="begin"/>
          </w:r>
          <w:r>
            <w:instrText xml:space="preserve"> PAGEREF _Toc32391 \h </w:instrText>
          </w:r>
          <w:r>
            <w:fldChar w:fldCharType="separate"/>
          </w:r>
          <w:r>
            <w:t>- 5 -</w:t>
          </w:r>
          <w:r>
            <w:fldChar w:fldCharType="end"/>
          </w:r>
          <w:r>
            <w:rPr>
              <w:rFonts w:hint="eastAsia" w:ascii="黑体" w:hAnsi="黑体" w:eastAsia="黑体" w:cs="黑体"/>
              <w:bCs w:val="0"/>
              <w:szCs w:val="24"/>
            </w:rPr>
            <w:fldChar w:fldCharType="end"/>
          </w:r>
        </w:p>
        <w:p w14:paraId="4AB004E4">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_Toc3267 </w:instrText>
          </w:r>
          <w:r>
            <w:rPr>
              <w:rFonts w:hint="eastAsia" w:ascii="黑体" w:hAnsi="黑体" w:eastAsia="黑体" w:cs="黑体"/>
              <w:bCs w:val="0"/>
              <w:szCs w:val="24"/>
            </w:rPr>
            <w:fldChar w:fldCharType="separate"/>
          </w:r>
          <w:r>
            <w:rPr>
              <w:rFonts w:hint="eastAsia" w:ascii="黑体" w:hAnsi="黑体" w:eastAsia="黑体" w:cs="黑体"/>
              <w:bCs w:val="0"/>
              <w:szCs w:val="32"/>
              <w:lang w:val="en-US" w:eastAsia="zh-CN"/>
            </w:rPr>
            <w:t>七</w:t>
          </w:r>
          <w:r>
            <w:rPr>
              <w:rFonts w:hint="eastAsia" w:ascii="黑体" w:hAnsi="黑体" w:eastAsia="黑体" w:cs="黑体"/>
              <w:bCs w:val="0"/>
              <w:szCs w:val="32"/>
            </w:rPr>
            <w:t>、发展规划</w:t>
          </w:r>
          <w:r>
            <w:tab/>
          </w:r>
          <w:r>
            <w:fldChar w:fldCharType="begin"/>
          </w:r>
          <w:r>
            <w:instrText xml:space="preserve"> PAGEREF _Toc3267 \h </w:instrText>
          </w:r>
          <w:r>
            <w:fldChar w:fldCharType="separate"/>
          </w:r>
          <w:r>
            <w:t>- 6 -</w:t>
          </w:r>
          <w:r>
            <w:fldChar w:fldCharType="end"/>
          </w:r>
          <w:r>
            <w:rPr>
              <w:rFonts w:hint="eastAsia" w:ascii="黑体" w:hAnsi="黑体" w:eastAsia="黑体" w:cs="黑体"/>
              <w:bCs w:val="0"/>
              <w:szCs w:val="24"/>
            </w:rPr>
            <w:fldChar w:fldCharType="end"/>
          </w:r>
        </w:p>
        <w:p w14:paraId="2565AD01">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_Toc22888 </w:instrText>
          </w:r>
          <w:r>
            <w:rPr>
              <w:rFonts w:hint="eastAsia" w:ascii="黑体" w:hAnsi="黑体" w:eastAsia="黑体" w:cs="黑体"/>
              <w:bCs w:val="0"/>
              <w:szCs w:val="24"/>
            </w:rPr>
            <w:fldChar w:fldCharType="separate"/>
          </w:r>
          <w:r>
            <w:rPr>
              <w:rFonts w:hint="eastAsia"/>
              <w:bCs w:val="0"/>
              <w:szCs w:val="28"/>
              <w:lang w:eastAsia="zh-CN"/>
            </w:rPr>
            <w:t>（一）项目落地执行</w:t>
          </w:r>
          <w:r>
            <w:tab/>
          </w:r>
          <w:r>
            <w:fldChar w:fldCharType="begin"/>
          </w:r>
          <w:r>
            <w:instrText xml:space="preserve"> PAGEREF _Toc22888 \h </w:instrText>
          </w:r>
          <w:r>
            <w:fldChar w:fldCharType="separate"/>
          </w:r>
          <w:r>
            <w:t>- 6 -</w:t>
          </w:r>
          <w:r>
            <w:fldChar w:fldCharType="end"/>
          </w:r>
          <w:r>
            <w:rPr>
              <w:rFonts w:hint="eastAsia" w:ascii="黑体" w:hAnsi="黑体" w:eastAsia="黑体" w:cs="黑体"/>
              <w:bCs w:val="0"/>
              <w:szCs w:val="24"/>
            </w:rPr>
            <w:fldChar w:fldCharType="end"/>
          </w:r>
        </w:p>
        <w:p w14:paraId="2FBA784F">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_Toc20699 </w:instrText>
          </w:r>
          <w:r>
            <w:rPr>
              <w:rFonts w:hint="eastAsia" w:ascii="黑体" w:hAnsi="黑体" w:eastAsia="黑体" w:cs="黑体"/>
              <w:bCs w:val="0"/>
              <w:szCs w:val="24"/>
            </w:rPr>
            <w:fldChar w:fldCharType="separate"/>
          </w:r>
          <w:r>
            <w:rPr>
              <w:rFonts w:hint="eastAsia"/>
              <w:bCs w:val="0"/>
              <w:szCs w:val="28"/>
              <w:lang w:eastAsia="zh-CN"/>
            </w:rPr>
            <w:t>（二）业务规划</w:t>
          </w:r>
          <w:r>
            <w:tab/>
          </w:r>
          <w:r>
            <w:fldChar w:fldCharType="begin"/>
          </w:r>
          <w:r>
            <w:instrText xml:space="preserve"> PAGEREF _Toc20699 \h </w:instrText>
          </w:r>
          <w:r>
            <w:fldChar w:fldCharType="separate"/>
          </w:r>
          <w:r>
            <w:t>- 6 -</w:t>
          </w:r>
          <w:r>
            <w:fldChar w:fldCharType="end"/>
          </w:r>
          <w:r>
            <w:rPr>
              <w:rFonts w:hint="eastAsia" w:ascii="黑体" w:hAnsi="黑体" w:eastAsia="黑体" w:cs="黑体"/>
              <w:bCs w:val="0"/>
              <w:szCs w:val="24"/>
            </w:rPr>
            <w:fldChar w:fldCharType="end"/>
          </w:r>
        </w:p>
        <w:p w14:paraId="3E6B8C3C">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_Toc18444 </w:instrText>
          </w:r>
          <w:r>
            <w:rPr>
              <w:rFonts w:hint="eastAsia" w:ascii="黑体" w:hAnsi="黑体" w:eastAsia="黑体" w:cs="黑体"/>
              <w:bCs w:val="0"/>
              <w:szCs w:val="24"/>
            </w:rPr>
            <w:fldChar w:fldCharType="separate"/>
          </w:r>
          <w:r>
            <w:rPr>
              <w:rFonts w:hint="eastAsia"/>
              <w:bCs w:val="0"/>
              <w:szCs w:val="28"/>
              <w:lang w:eastAsia="zh-CN"/>
            </w:rPr>
            <w:t>（三）财务预测</w:t>
          </w:r>
          <w:r>
            <w:tab/>
          </w:r>
          <w:r>
            <w:fldChar w:fldCharType="begin"/>
          </w:r>
          <w:r>
            <w:instrText xml:space="preserve"> PAGEREF _Toc18444 \h </w:instrText>
          </w:r>
          <w:r>
            <w:fldChar w:fldCharType="separate"/>
          </w:r>
          <w:r>
            <w:t>- 6 -</w:t>
          </w:r>
          <w:r>
            <w:fldChar w:fldCharType="end"/>
          </w:r>
          <w:r>
            <w:rPr>
              <w:rFonts w:hint="eastAsia" w:ascii="黑体" w:hAnsi="黑体" w:eastAsia="黑体" w:cs="黑体"/>
              <w:bCs w:val="0"/>
              <w:szCs w:val="24"/>
            </w:rPr>
            <w:fldChar w:fldCharType="end"/>
          </w:r>
        </w:p>
        <w:p w14:paraId="7E5350D7">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_Toc10442 </w:instrText>
          </w:r>
          <w:r>
            <w:rPr>
              <w:rFonts w:hint="eastAsia" w:ascii="黑体" w:hAnsi="黑体" w:eastAsia="黑体" w:cs="黑体"/>
              <w:bCs w:val="0"/>
              <w:szCs w:val="24"/>
            </w:rPr>
            <w:fldChar w:fldCharType="separate"/>
          </w:r>
          <w:r>
            <w:rPr>
              <w:rFonts w:hint="eastAsia"/>
              <w:bCs w:val="0"/>
              <w:szCs w:val="28"/>
              <w:lang w:eastAsia="zh-CN"/>
            </w:rPr>
            <w:t>（四）融资规划</w:t>
          </w:r>
          <w:r>
            <w:tab/>
          </w:r>
          <w:r>
            <w:fldChar w:fldCharType="begin"/>
          </w:r>
          <w:r>
            <w:instrText xml:space="preserve"> PAGEREF _Toc10442 \h </w:instrText>
          </w:r>
          <w:r>
            <w:fldChar w:fldCharType="separate"/>
          </w:r>
          <w:r>
            <w:t>- 6 -</w:t>
          </w:r>
          <w:r>
            <w:fldChar w:fldCharType="end"/>
          </w:r>
          <w:r>
            <w:rPr>
              <w:rFonts w:hint="eastAsia" w:ascii="黑体" w:hAnsi="黑体" w:eastAsia="黑体" w:cs="黑体"/>
              <w:bCs w:val="0"/>
              <w:szCs w:val="24"/>
            </w:rPr>
            <w:fldChar w:fldCharType="end"/>
          </w:r>
        </w:p>
        <w:p w14:paraId="7C2BE918">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_Toc22226 </w:instrText>
          </w:r>
          <w:r>
            <w:rPr>
              <w:rFonts w:hint="eastAsia" w:ascii="黑体" w:hAnsi="黑体" w:eastAsia="黑体" w:cs="黑体"/>
              <w:bCs w:val="0"/>
              <w:szCs w:val="24"/>
            </w:rPr>
            <w:fldChar w:fldCharType="separate"/>
          </w:r>
          <w:r>
            <w:rPr>
              <w:rFonts w:hint="eastAsia" w:ascii="黑体" w:hAnsi="黑体" w:eastAsia="黑体" w:cs="黑体"/>
              <w:bCs w:val="0"/>
              <w:szCs w:val="32"/>
              <w:lang w:val="en-US" w:eastAsia="zh-CN"/>
            </w:rPr>
            <w:t>八</w:t>
          </w:r>
          <w:r>
            <w:rPr>
              <w:rFonts w:hint="eastAsia" w:ascii="黑体" w:hAnsi="黑体" w:eastAsia="黑体" w:cs="黑体"/>
              <w:bCs w:val="0"/>
              <w:szCs w:val="32"/>
            </w:rPr>
            <w:t>、教育实效</w:t>
          </w:r>
          <w:r>
            <w:tab/>
          </w:r>
          <w:r>
            <w:fldChar w:fldCharType="begin"/>
          </w:r>
          <w:r>
            <w:instrText xml:space="preserve"> PAGEREF _Toc22226 \h </w:instrText>
          </w:r>
          <w:r>
            <w:fldChar w:fldCharType="separate"/>
          </w:r>
          <w:r>
            <w:t>- 6 -</w:t>
          </w:r>
          <w:r>
            <w:fldChar w:fldCharType="end"/>
          </w:r>
          <w:r>
            <w:rPr>
              <w:rFonts w:hint="eastAsia" w:ascii="黑体" w:hAnsi="黑体" w:eastAsia="黑体" w:cs="黑体"/>
              <w:bCs w:val="0"/>
              <w:szCs w:val="24"/>
            </w:rPr>
            <w:fldChar w:fldCharType="end"/>
          </w:r>
        </w:p>
        <w:p w14:paraId="2D862C00">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_Toc12896 </w:instrText>
          </w:r>
          <w:r>
            <w:rPr>
              <w:rFonts w:hint="eastAsia" w:ascii="黑体" w:hAnsi="黑体" w:eastAsia="黑体" w:cs="黑体"/>
              <w:bCs w:val="0"/>
              <w:szCs w:val="24"/>
            </w:rPr>
            <w:fldChar w:fldCharType="separate"/>
          </w:r>
          <w:r>
            <w:rPr>
              <w:rFonts w:hint="eastAsia"/>
              <w:bCs w:val="0"/>
              <w:szCs w:val="28"/>
              <w:lang w:eastAsia="zh-CN"/>
            </w:rPr>
            <w:t>（一）体现双创教育成果</w:t>
          </w:r>
          <w:r>
            <w:tab/>
          </w:r>
          <w:r>
            <w:fldChar w:fldCharType="begin"/>
          </w:r>
          <w:r>
            <w:instrText xml:space="preserve"> PAGEREF _Toc12896 \h </w:instrText>
          </w:r>
          <w:r>
            <w:fldChar w:fldCharType="separate"/>
          </w:r>
          <w:r>
            <w:t>- 7 -</w:t>
          </w:r>
          <w:r>
            <w:fldChar w:fldCharType="end"/>
          </w:r>
          <w:r>
            <w:rPr>
              <w:rFonts w:hint="eastAsia" w:ascii="黑体" w:hAnsi="黑体" w:eastAsia="黑体" w:cs="黑体"/>
              <w:bCs w:val="0"/>
              <w:szCs w:val="24"/>
            </w:rPr>
            <w:fldChar w:fldCharType="end"/>
          </w:r>
        </w:p>
        <w:p w14:paraId="04DEF03A">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_Toc11121 </w:instrText>
          </w:r>
          <w:r>
            <w:rPr>
              <w:rFonts w:hint="eastAsia" w:ascii="黑体" w:hAnsi="黑体" w:eastAsia="黑体" w:cs="黑体"/>
              <w:bCs w:val="0"/>
              <w:szCs w:val="24"/>
            </w:rPr>
            <w:fldChar w:fldCharType="separate"/>
          </w:r>
          <w:r>
            <w:rPr>
              <w:rFonts w:hint="eastAsia"/>
              <w:bCs w:val="0"/>
              <w:szCs w:val="28"/>
              <w:lang w:eastAsia="zh-CN"/>
            </w:rPr>
            <w:t>（二）促进双创教育</w:t>
          </w:r>
          <w:r>
            <w:tab/>
          </w:r>
          <w:r>
            <w:fldChar w:fldCharType="begin"/>
          </w:r>
          <w:r>
            <w:instrText xml:space="preserve"> PAGEREF _Toc11121 \h </w:instrText>
          </w:r>
          <w:r>
            <w:fldChar w:fldCharType="separate"/>
          </w:r>
          <w:r>
            <w:t>- 7 -</w:t>
          </w:r>
          <w:r>
            <w:fldChar w:fldCharType="end"/>
          </w:r>
          <w:r>
            <w:rPr>
              <w:rFonts w:hint="eastAsia" w:ascii="黑体" w:hAnsi="黑体" w:eastAsia="黑体" w:cs="黑体"/>
              <w:bCs w:val="0"/>
              <w:szCs w:val="24"/>
            </w:rPr>
            <w:fldChar w:fldCharType="end"/>
          </w:r>
        </w:p>
        <w:p w14:paraId="6F422EE6">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_Toc9986 </w:instrText>
          </w:r>
          <w:r>
            <w:rPr>
              <w:rFonts w:hint="eastAsia" w:ascii="黑体" w:hAnsi="黑体" w:eastAsia="黑体" w:cs="黑体"/>
              <w:bCs w:val="0"/>
              <w:szCs w:val="24"/>
            </w:rPr>
            <w:fldChar w:fldCharType="separate"/>
          </w:r>
          <w:r>
            <w:rPr>
              <w:rFonts w:hint="eastAsia"/>
              <w:bCs w:val="0"/>
              <w:szCs w:val="28"/>
              <w:lang w:eastAsia="zh-CN"/>
            </w:rPr>
            <w:t>（三）新文科教育成果</w:t>
          </w:r>
          <w:r>
            <w:tab/>
          </w:r>
          <w:r>
            <w:fldChar w:fldCharType="begin"/>
          </w:r>
          <w:r>
            <w:instrText xml:space="preserve"> PAGEREF _Toc9986 \h </w:instrText>
          </w:r>
          <w:r>
            <w:fldChar w:fldCharType="separate"/>
          </w:r>
          <w:r>
            <w:t>- 7 -</w:t>
          </w:r>
          <w:r>
            <w:fldChar w:fldCharType="end"/>
          </w:r>
          <w:r>
            <w:rPr>
              <w:rFonts w:hint="eastAsia" w:ascii="黑体" w:hAnsi="黑体" w:eastAsia="黑体" w:cs="黑体"/>
              <w:bCs w:val="0"/>
              <w:szCs w:val="24"/>
            </w:rPr>
            <w:fldChar w:fldCharType="end"/>
          </w:r>
        </w:p>
        <w:p w14:paraId="5D6E4E04">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_Toc8757 </w:instrText>
          </w:r>
          <w:r>
            <w:rPr>
              <w:rFonts w:hint="eastAsia" w:ascii="黑体" w:hAnsi="黑体" w:eastAsia="黑体" w:cs="黑体"/>
              <w:bCs w:val="0"/>
              <w:szCs w:val="24"/>
            </w:rPr>
            <w:fldChar w:fldCharType="separate"/>
          </w:r>
          <w:r>
            <w:rPr>
              <w:rFonts w:hint="eastAsia" w:ascii="黑体" w:hAnsi="黑体" w:eastAsia="黑体" w:cs="黑体"/>
              <w:bCs w:val="0"/>
              <w:szCs w:val="32"/>
              <w:lang w:val="en-US" w:eastAsia="zh-CN"/>
            </w:rPr>
            <w:t>九</w:t>
          </w:r>
          <w:r>
            <w:rPr>
              <w:rFonts w:hint="eastAsia" w:ascii="黑体" w:hAnsi="黑体" w:eastAsia="黑体" w:cs="黑体"/>
              <w:bCs w:val="0"/>
              <w:szCs w:val="32"/>
            </w:rPr>
            <w:t>、社会价值</w:t>
          </w:r>
          <w:r>
            <w:tab/>
          </w:r>
          <w:r>
            <w:fldChar w:fldCharType="begin"/>
          </w:r>
          <w:r>
            <w:instrText xml:space="preserve"> PAGEREF _Toc8757 \h </w:instrText>
          </w:r>
          <w:r>
            <w:fldChar w:fldCharType="separate"/>
          </w:r>
          <w:r>
            <w:t>- 8 -</w:t>
          </w:r>
          <w:r>
            <w:fldChar w:fldCharType="end"/>
          </w:r>
          <w:r>
            <w:rPr>
              <w:rFonts w:hint="eastAsia" w:ascii="黑体" w:hAnsi="黑体" w:eastAsia="黑体" w:cs="黑体"/>
              <w:bCs w:val="0"/>
              <w:szCs w:val="24"/>
            </w:rPr>
            <w:fldChar w:fldCharType="end"/>
          </w:r>
        </w:p>
        <w:p w14:paraId="5F4F1BA2">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_Toc16471 </w:instrText>
          </w:r>
          <w:r>
            <w:rPr>
              <w:rFonts w:hint="eastAsia" w:ascii="黑体" w:hAnsi="黑体" w:eastAsia="黑体" w:cs="黑体"/>
              <w:bCs w:val="0"/>
              <w:szCs w:val="24"/>
            </w:rPr>
            <w:fldChar w:fldCharType="separate"/>
          </w:r>
          <w:r>
            <w:rPr>
              <w:rFonts w:hint="eastAsia"/>
              <w:bCs w:val="0"/>
              <w:szCs w:val="28"/>
              <w:lang w:eastAsia="zh-CN"/>
            </w:rPr>
            <w:t>（一）带动就业</w:t>
          </w:r>
          <w:r>
            <w:tab/>
          </w:r>
          <w:r>
            <w:fldChar w:fldCharType="begin"/>
          </w:r>
          <w:r>
            <w:instrText xml:space="preserve"> PAGEREF _Toc16471 \h </w:instrText>
          </w:r>
          <w:r>
            <w:fldChar w:fldCharType="separate"/>
          </w:r>
          <w:r>
            <w:t>- 8 -</w:t>
          </w:r>
          <w:r>
            <w:fldChar w:fldCharType="end"/>
          </w:r>
          <w:r>
            <w:rPr>
              <w:rFonts w:hint="eastAsia" w:ascii="黑体" w:hAnsi="黑体" w:eastAsia="黑体" w:cs="黑体"/>
              <w:bCs w:val="0"/>
              <w:szCs w:val="24"/>
            </w:rPr>
            <w:fldChar w:fldCharType="end"/>
          </w:r>
        </w:p>
        <w:p w14:paraId="7705A676">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_Toc27253 </w:instrText>
          </w:r>
          <w:r>
            <w:rPr>
              <w:rFonts w:hint="eastAsia" w:ascii="黑体" w:hAnsi="黑体" w:eastAsia="黑体" w:cs="黑体"/>
              <w:bCs w:val="0"/>
              <w:szCs w:val="24"/>
            </w:rPr>
            <w:fldChar w:fldCharType="separate"/>
          </w:r>
          <w:r>
            <w:rPr>
              <w:rFonts w:hint="eastAsia"/>
              <w:bCs w:val="0"/>
              <w:szCs w:val="28"/>
              <w:lang w:eastAsia="zh-CN"/>
            </w:rPr>
            <w:t>（二）社会效益</w:t>
          </w:r>
          <w:r>
            <w:tab/>
          </w:r>
          <w:r>
            <w:fldChar w:fldCharType="begin"/>
          </w:r>
          <w:r>
            <w:instrText xml:space="preserve"> PAGEREF _Toc27253 \h </w:instrText>
          </w:r>
          <w:r>
            <w:fldChar w:fldCharType="separate"/>
          </w:r>
          <w:r>
            <w:t>- 8 -</w:t>
          </w:r>
          <w:r>
            <w:fldChar w:fldCharType="end"/>
          </w:r>
          <w:r>
            <w:rPr>
              <w:rFonts w:hint="eastAsia" w:ascii="黑体" w:hAnsi="黑体" w:eastAsia="黑体" w:cs="黑体"/>
              <w:bCs w:val="0"/>
              <w:szCs w:val="24"/>
            </w:rPr>
            <w:fldChar w:fldCharType="end"/>
          </w:r>
        </w:p>
        <w:p w14:paraId="733C8A50">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_Toc892 </w:instrText>
          </w:r>
          <w:r>
            <w:rPr>
              <w:rFonts w:hint="eastAsia" w:ascii="黑体" w:hAnsi="黑体" w:eastAsia="黑体" w:cs="黑体"/>
              <w:bCs w:val="0"/>
              <w:szCs w:val="24"/>
            </w:rPr>
            <w:fldChar w:fldCharType="separate"/>
          </w:r>
          <w:r>
            <w:rPr>
              <w:rFonts w:hint="eastAsia" w:ascii="黑体" w:hAnsi="黑体" w:eastAsia="黑体" w:cs="黑体"/>
              <w:bCs w:val="0"/>
              <w:szCs w:val="32"/>
            </w:rPr>
            <w:t>十、</w:t>
          </w:r>
          <w:r>
            <w:rPr>
              <w:rFonts w:hint="eastAsia" w:ascii="黑体" w:hAnsi="黑体" w:eastAsia="黑体" w:cs="黑体"/>
              <w:bCs w:val="0"/>
              <w:szCs w:val="32"/>
              <w:lang w:val="en-US" w:eastAsia="zh-CN"/>
            </w:rPr>
            <w:t>风险分析与应对措施</w:t>
          </w:r>
          <w:r>
            <w:tab/>
          </w:r>
          <w:r>
            <w:fldChar w:fldCharType="begin"/>
          </w:r>
          <w:r>
            <w:instrText xml:space="preserve"> PAGEREF _Toc892 \h </w:instrText>
          </w:r>
          <w:r>
            <w:fldChar w:fldCharType="separate"/>
          </w:r>
          <w:r>
            <w:t>- 9 -</w:t>
          </w:r>
          <w:r>
            <w:fldChar w:fldCharType="end"/>
          </w:r>
          <w:r>
            <w:rPr>
              <w:rFonts w:hint="eastAsia" w:ascii="黑体" w:hAnsi="黑体" w:eastAsia="黑体" w:cs="黑体"/>
              <w:bCs w:val="0"/>
              <w:szCs w:val="24"/>
            </w:rPr>
            <w:fldChar w:fldCharType="end"/>
          </w:r>
        </w:p>
        <w:p w14:paraId="4D6E9F80">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_Toc17263 </w:instrText>
          </w:r>
          <w:r>
            <w:rPr>
              <w:rFonts w:hint="eastAsia" w:ascii="黑体" w:hAnsi="黑体" w:eastAsia="黑体" w:cs="黑体"/>
              <w:bCs w:val="0"/>
              <w:szCs w:val="24"/>
            </w:rPr>
            <w:fldChar w:fldCharType="separate"/>
          </w:r>
          <w:r>
            <w:rPr>
              <w:rFonts w:hint="eastAsia"/>
              <w:bCs w:val="0"/>
              <w:szCs w:val="28"/>
              <w:lang w:eastAsia="zh-CN"/>
            </w:rPr>
            <w:t>（一）技术风险</w:t>
          </w:r>
          <w:r>
            <w:tab/>
          </w:r>
          <w:r>
            <w:fldChar w:fldCharType="begin"/>
          </w:r>
          <w:r>
            <w:instrText xml:space="preserve"> PAGEREF _Toc17263 \h </w:instrText>
          </w:r>
          <w:r>
            <w:fldChar w:fldCharType="separate"/>
          </w:r>
          <w:r>
            <w:t>- 9 -</w:t>
          </w:r>
          <w:r>
            <w:fldChar w:fldCharType="end"/>
          </w:r>
          <w:r>
            <w:rPr>
              <w:rFonts w:hint="eastAsia" w:ascii="黑体" w:hAnsi="黑体" w:eastAsia="黑体" w:cs="黑体"/>
              <w:bCs w:val="0"/>
              <w:szCs w:val="24"/>
            </w:rPr>
            <w:fldChar w:fldCharType="end"/>
          </w:r>
        </w:p>
        <w:p w14:paraId="3D23F02E">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_Toc12013 </w:instrText>
          </w:r>
          <w:r>
            <w:rPr>
              <w:rFonts w:hint="eastAsia" w:ascii="黑体" w:hAnsi="黑体" w:eastAsia="黑体" w:cs="黑体"/>
              <w:bCs w:val="0"/>
              <w:szCs w:val="24"/>
            </w:rPr>
            <w:fldChar w:fldCharType="separate"/>
          </w:r>
          <w:r>
            <w:rPr>
              <w:rFonts w:hint="eastAsia"/>
              <w:bCs w:val="0"/>
              <w:szCs w:val="28"/>
              <w:lang w:eastAsia="zh-CN"/>
            </w:rPr>
            <w:t>（</w:t>
          </w:r>
          <w:r>
            <w:rPr>
              <w:rFonts w:hint="eastAsia"/>
              <w:bCs w:val="0"/>
              <w:szCs w:val="28"/>
              <w:lang w:val="en-US" w:eastAsia="zh-CN"/>
            </w:rPr>
            <w:t>二</w:t>
          </w:r>
          <w:r>
            <w:rPr>
              <w:rFonts w:hint="eastAsia"/>
              <w:bCs w:val="0"/>
              <w:szCs w:val="28"/>
              <w:lang w:eastAsia="zh-CN"/>
            </w:rPr>
            <w:t>）市场风险</w:t>
          </w:r>
          <w:r>
            <w:tab/>
          </w:r>
          <w:r>
            <w:fldChar w:fldCharType="begin"/>
          </w:r>
          <w:r>
            <w:instrText xml:space="preserve"> PAGEREF _Toc12013 \h </w:instrText>
          </w:r>
          <w:r>
            <w:fldChar w:fldCharType="separate"/>
          </w:r>
          <w:r>
            <w:t>- 9 -</w:t>
          </w:r>
          <w:r>
            <w:fldChar w:fldCharType="end"/>
          </w:r>
          <w:r>
            <w:rPr>
              <w:rFonts w:hint="eastAsia" w:ascii="黑体" w:hAnsi="黑体" w:eastAsia="黑体" w:cs="黑体"/>
              <w:bCs w:val="0"/>
              <w:szCs w:val="24"/>
            </w:rPr>
            <w:fldChar w:fldCharType="end"/>
          </w:r>
        </w:p>
        <w:p w14:paraId="0A2896CF">
          <w:pPr>
            <w:pStyle w:val="19"/>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_Toc17696 </w:instrText>
          </w:r>
          <w:r>
            <w:rPr>
              <w:rFonts w:hint="eastAsia" w:ascii="黑体" w:hAnsi="黑体" w:eastAsia="黑体" w:cs="黑体"/>
              <w:bCs w:val="0"/>
              <w:szCs w:val="24"/>
            </w:rPr>
            <w:fldChar w:fldCharType="separate"/>
          </w:r>
          <w:r>
            <w:rPr>
              <w:rFonts w:hint="eastAsia"/>
              <w:bCs w:val="0"/>
              <w:szCs w:val="28"/>
              <w:lang w:eastAsia="zh-CN"/>
            </w:rPr>
            <w:t>（三） 资金风险</w:t>
          </w:r>
          <w:r>
            <w:tab/>
          </w:r>
          <w:r>
            <w:fldChar w:fldCharType="begin"/>
          </w:r>
          <w:r>
            <w:instrText xml:space="preserve"> PAGEREF _Toc17696 \h </w:instrText>
          </w:r>
          <w:r>
            <w:fldChar w:fldCharType="separate"/>
          </w:r>
          <w:r>
            <w:t>- 9 -</w:t>
          </w:r>
          <w:r>
            <w:fldChar w:fldCharType="end"/>
          </w:r>
          <w:r>
            <w:rPr>
              <w:rFonts w:hint="eastAsia" w:ascii="黑体" w:hAnsi="黑体" w:eastAsia="黑体" w:cs="黑体"/>
              <w:bCs w:val="0"/>
              <w:szCs w:val="24"/>
            </w:rPr>
            <w:fldChar w:fldCharType="end"/>
          </w:r>
        </w:p>
        <w:p w14:paraId="224D3A49">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_Toc10357 </w:instrText>
          </w:r>
          <w:r>
            <w:rPr>
              <w:rFonts w:hint="eastAsia" w:ascii="黑体" w:hAnsi="黑体" w:eastAsia="黑体" w:cs="黑体"/>
              <w:bCs w:val="0"/>
              <w:szCs w:val="24"/>
            </w:rPr>
            <w:fldChar w:fldCharType="separate"/>
          </w:r>
          <w:r>
            <w:rPr>
              <w:rFonts w:hint="eastAsia" w:ascii="黑体" w:hAnsi="黑体" w:eastAsia="黑体" w:cs="黑体"/>
              <w:bCs w:val="0"/>
              <w:szCs w:val="32"/>
            </w:rPr>
            <w:t>十</w:t>
          </w:r>
          <w:r>
            <w:rPr>
              <w:rFonts w:hint="eastAsia" w:ascii="黑体" w:hAnsi="黑体" w:eastAsia="黑体" w:cs="黑体"/>
              <w:bCs w:val="0"/>
              <w:szCs w:val="32"/>
              <w:lang w:val="en-US" w:eastAsia="zh-CN"/>
            </w:rPr>
            <w:t>一</w:t>
          </w:r>
          <w:r>
            <w:rPr>
              <w:rFonts w:hint="eastAsia" w:ascii="黑体" w:hAnsi="黑体" w:eastAsia="黑体" w:cs="黑体"/>
              <w:bCs w:val="0"/>
              <w:szCs w:val="32"/>
            </w:rPr>
            <w:t>、附录</w:t>
          </w:r>
          <w:r>
            <w:tab/>
          </w:r>
          <w:r>
            <w:fldChar w:fldCharType="begin"/>
          </w:r>
          <w:r>
            <w:instrText xml:space="preserve"> PAGEREF _Toc10357 \h </w:instrText>
          </w:r>
          <w:r>
            <w:fldChar w:fldCharType="separate"/>
          </w:r>
          <w:r>
            <w:t>- 9 -</w:t>
          </w:r>
          <w:r>
            <w:fldChar w:fldCharType="end"/>
          </w:r>
          <w:r>
            <w:rPr>
              <w:rFonts w:hint="eastAsia" w:ascii="黑体" w:hAnsi="黑体" w:eastAsia="黑体" w:cs="黑体"/>
              <w:bCs w:val="0"/>
              <w:szCs w:val="24"/>
            </w:rPr>
            <w:fldChar w:fldCharType="end"/>
          </w:r>
        </w:p>
        <w:p w14:paraId="1641DF7D">
          <w:pPr>
            <w:pStyle w:val="15"/>
            <w:tabs>
              <w:tab w:val="right" w:leader="dot" w:pos="8820"/>
            </w:tabs>
          </w:pPr>
          <w:r>
            <w:rPr>
              <w:rFonts w:hint="eastAsia" w:ascii="黑体" w:hAnsi="黑体" w:eastAsia="黑体" w:cs="黑体"/>
              <w:bCs w:val="0"/>
              <w:szCs w:val="24"/>
            </w:rPr>
            <w:fldChar w:fldCharType="begin"/>
          </w:r>
          <w:r>
            <w:rPr>
              <w:rFonts w:hint="eastAsia" w:ascii="黑体" w:hAnsi="黑体" w:eastAsia="黑体" w:cs="黑体"/>
              <w:bCs w:val="0"/>
              <w:szCs w:val="24"/>
            </w:rPr>
            <w:instrText xml:space="preserve"> HYPERLINK \l _Toc15580 </w:instrText>
          </w:r>
          <w:r>
            <w:rPr>
              <w:rFonts w:hint="eastAsia" w:ascii="黑体" w:hAnsi="黑体" w:eastAsia="黑体" w:cs="黑体"/>
              <w:bCs w:val="0"/>
              <w:szCs w:val="24"/>
            </w:rPr>
            <w:fldChar w:fldCharType="separate"/>
          </w:r>
          <w:r>
            <w:rPr>
              <w:rFonts w:hint="eastAsia"/>
              <w:bCs w:val="0"/>
              <w:szCs w:val="28"/>
            </w:rPr>
            <w:t>附录  佐证材料</w:t>
          </w:r>
          <w:r>
            <w:tab/>
          </w:r>
          <w:r>
            <w:fldChar w:fldCharType="begin"/>
          </w:r>
          <w:r>
            <w:instrText xml:space="preserve"> PAGEREF _Toc15580 \h </w:instrText>
          </w:r>
          <w:r>
            <w:fldChar w:fldCharType="separate"/>
          </w:r>
          <w:r>
            <w:t>- 9 -</w:t>
          </w:r>
          <w:r>
            <w:fldChar w:fldCharType="end"/>
          </w:r>
          <w:r>
            <w:rPr>
              <w:rFonts w:hint="eastAsia" w:ascii="黑体" w:hAnsi="黑体" w:eastAsia="黑体" w:cs="黑体"/>
              <w:bCs w:val="0"/>
              <w:szCs w:val="24"/>
            </w:rPr>
            <w:fldChar w:fldCharType="end"/>
          </w:r>
        </w:p>
        <w:p w14:paraId="0E656421">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黑体" w:hAnsi="黑体" w:eastAsia="黑体" w:cs="黑体"/>
              <w:b w:val="0"/>
              <w:bCs w:val="0"/>
              <w:sz w:val="32"/>
              <w:szCs w:val="32"/>
            </w:rPr>
            <w:sectPr>
              <w:footerReference r:id="rId5" w:type="default"/>
              <w:pgSz w:w="11906" w:h="16838"/>
              <w:pgMar w:top="1440" w:right="1286" w:bottom="1440" w:left="1800" w:header="851" w:footer="992" w:gutter="0"/>
              <w:cols w:space="720" w:num="1"/>
              <w:docGrid w:type="lines" w:linePitch="312" w:charSpace="0"/>
            </w:sectPr>
          </w:pPr>
          <w:r>
            <w:rPr>
              <w:rFonts w:hint="eastAsia" w:ascii="黑体" w:hAnsi="黑体" w:eastAsia="黑体" w:cs="黑体"/>
              <w:bCs w:val="0"/>
              <w:szCs w:val="24"/>
            </w:rPr>
            <w:fldChar w:fldCharType="end"/>
          </w:r>
        </w:p>
      </w:sdtContent>
    </w:sdt>
    <w:p w14:paraId="56F8A02C">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hAnsi="黑体" w:eastAsia="黑体" w:cs="黑体"/>
          <w:b w:val="0"/>
          <w:bCs w:val="0"/>
          <w:sz w:val="32"/>
          <w:szCs w:val="32"/>
        </w:rPr>
      </w:pPr>
      <w:bookmarkStart w:id="5" w:name="_Toc7058"/>
      <w:bookmarkStart w:id="6" w:name="_Toc25339"/>
      <w:r>
        <w:rPr>
          <w:rFonts w:hint="eastAsia" w:ascii="黑体" w:hAnsi="黑体" w:eastAsia="黑体" w:cs="黑体"/>
          <w:b w:val="0"/>
          <w:bCs w:val="0"/>
          <w:sz w:val="32"/>
          <w:szCs w:val="32"/>
        </w:rPr>
        <w:t>一、项目概要</w:t>
      </w:r>
      <w:bookmarkEnd w:id="5"/>
      <w:bookmarkEnd w:id="6"/>
    </w:p>
    <w:p w14:paraId="3D7506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项目概要是对计划书的内容不加注释和评论的简短陈述，要求扼要地说明创业项目的来源以及完成的方法（包括市场需求、解决方案、商业模式）、最终的结果。要注意：重点是结果。结果要列出解决问题的效果、实现的教育引领和社会价值。（不超过2000字）</w:t>
      </w:r>
    </w:p>
    <w:p w14:paraId="61594B21">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bookmarkStart w:id="7" w:name="_Toc19495"/>
      <w:bookmarkStart w:id="8" w:name="_Toc101443404"/>
      <w:bookmarkStart w:id="9" w:name="_Toc47360098"/>
      <w:bookmarkStart w:id="10" w:name="_Toc2991"/>
      <w:bookmarkStart w:id="11" w:name="_Toc101441272"/>
      <w:bookmarkStart w:id="12" w:name="_Toc26132"/>
      <w:r>
        <w:rPr>
          <w:rFonts w:hint="eastAsia" w:ascii="黑体" w:hAnsi="黑体" w:eastAsia="黑体" w:cs="黑体"/>
          <w:b w:val="0"/>
          <w:bCs w:val="0"/>
          <w:sz w:val="32"/>
          <w:szCs w:val="32"/>
        </w:rPr>
        <w:t>二、市场分析</w:t>
      </w:r>
      <w:bookmarkEnd w:id="7"/>
      <w:bookmarkEnd w:id="8"/>
      <w:bookmarkEnd w:id="9"/>
      <w:bookmarkEnd w:id="10"/>
      <w:bookmarkEnd w:id="11"/>
      <w:bookmarkEnd w:id="12"/>
    </w:p>
    <w:p w14:paraId="3D0BD54F">
      <w:pPr>
        <w:pStyle w:val="3"/>
        <w:keepNext/>
        <w:keepLines/>
        <w:pageBreakBefore w:val="0"/>
        <w:widowControl/>
        <w:kinsoku/>
        <w:wordWrap/>
        <w:overflowPunct/>
        <w:topLinePunct w:val="0"/>
        <w:autoSpaceDE/>
        <w:autoSpaceDN/>
        <w:bidi w:val="0"/>
        <w:adjustRightInd/>
        <w:snapToGrid/>
        <w:spacing w:before="0" w:after="0" w:line="360" w:lineRule="auto"/>
        <w:textAlignment w:val="auto"/>
        <w:rPr>
          <w:b w:val="0"/>
          <w:bCs w:val="0"/>
          <w:sz w:val="28"/>
          <w:szCs w:val="28"/>
        </w:rPr>
      </w:pPr>
      <w:bookmarkStart w:id="13" w:name="_Toc101441273"/>
      <w:bookmarkStart w:id="14" w:name="_Toc47360099"/>
      <w:bookmarkStart w:id="15" w:name="_Toc101443405"/>
      <w:bookmarkStart w:id="16" w:name="_Toc26679"/>
      <w:bookmarkStart w:id="17" w:name="_Toc11787"/>
      <w:r>
        <w:rPr>
          <w:rFonts w:hint="eastAsia"/>
          <w:b w:val="0"/>
          <w:bCs w:val="0"/>
          <w:sz w:val="28"/>
          <w:szCs w:val="28"/>
          <w:lang w:eastAsia="zh-CN"/>
        </w:rPr>
        <w:t>（一）</w:t>
      </w:r>
      <w:r>
        <w:rPr>
          <w:rFonts w:hint="eastAsia"/>
          <w:b w:val="0"/>
          <w:bCs w:val="0"/>
          <w:sz w:val="28"/>
          <w:szCs w:val="28"/>
        </w:rPr>
        <w:t>项目</w:t>
      </w:r>
      <w:bookmarkEnd w:id="13"/>
      <w:bookmarkEnd w:id="14"/>
      <w:r>
        <w:rPr>
          <w:rFonts w:hint="eastAsia"/>
          <w:b w:val="0"/>
          <w:bCs w:val="0"/>
          <w:sz w:val="28"/>
          <w:szCs w:val="28"/>
        </w:rPr>
        <w:t>背景</w:t>
      </w:r>
      <w:bookmarkEnd w:id="15"/>
      <w:bookmarkEnd w:id="16"/>
      <w:bookmarkEnd w:id="17"/>
    </w:p>
    <w:p w14:paraId="26C23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说明目前行业市场的现状、发展趋势。</w:t>
      </w:r>
      <w:bookmarkStart w:id="18" w:name="_Toc101443406"/>
      <w:bookmarkStart w:id="19" w:name="_Toc101441274"/>
    </w:p>
    <w:p w14:paraId="79865D90">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20" w:name="_Toc4193"/>
      <w:bookmarkStart w:id="21" w:name="_Toc7013"/>
      <w:r>
        <w:rPr>
          <w:rFonts w:hint="eastAsia"/>
          <w:b w:val="0"/>
          <w:bCs w:val="0"/>
          <w:sz w:val="28"/>
          <w:szCs w:val="28"/>
          <w:lang w:eastAsia="zh-CN"/>
        </w:rPr>
        <w:t>（二）痛点</w:t>
      </w:r>
      <w:bookmarkEnd w:id="18"/>
      <w:bookmarkEnd w:id="19"/>
      <w:r>
        <w:rPr>
          <w:rFonts w:hint="eastAsia"/>
          <w:b w:val="0"/>
          <w:bCs w:val="0"/>
          <w:sz w:val="28"/>
          <w:szCs w:val="28"/>
          <w:lang w:eastAsia="zh-CN"/>
        </w:rPr>
        <w:t>分析</w:t>
      </w:r>
      <w:bookmarkEnd w:id="20"/>
      <w:bookmarkEnd w:id="21"/>
    </w:p>
    <w:p w14:paraId="0F7A0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lang w:val="en-US" w:eastAsia="zh-CN"/>
        </w:rPr>
      </w:pPr>
      <w:r>
        <w:rPr>
          <w:rFonts w:hint="eastAsia" w:ascii="宋体" w:hAnsi="宋体" w:eastAsia="宋体" w:cs="宋体"/>
          <w:bCs/>
          <w:color w:val="FF0000"/>
          <w:sz w:val="24"/>
          <w:lang w:val="en-US" w:eastAsia="zh-CN"/>
        </w:rPr>
        <w:t>1．分析行业痛点、市场痛点，要深度挖掘痛点，让评委能够深切感受到存在的行业痛点，可以用图片、数据、表格等方式表达，关键不在于你说什么，而在于评委能够感受到什么？</w:t>
      </w:r>
    </w:p>
    <w:p w14:paraId="11938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lang w:val="en-US" w:eastAsia="zh-CN"/>
        </w:rPr>
      </w:pPr>
      <w:r>
        <w:rPr>
          <w:rFonts w:hint="eastAsia" w:ascii="宋体" w:hAnsi="宋体" w:eastAsia="宋体" w:cs="宋体"/>
          <w:bCs/>
          <w:color w:val="FF0000"/>
          <w:sz w:val="24"/>
          <w:lang w:val="en-US" w:eastAsia="zh-CN"/>
        </w:rPr>
        <w:t>2．要抓住核心痛点；</w:t>
      </w:r>
    </w:p>
    <w:p w14:paraId="15817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lang w:val="en-US" w:eastAsia="zh-CN"/>
        </w:rPr>
      </w:pPr>
      <w:r>
        <w:rPr>
          <w:rFonts w:hint="eastAsia" w:ascii="宋体" w:hAnsi="宋体" w:eastAsia="宋体" w:cs="宋体"/>
          <w:bCs/>
          <w:color w:val="FF0000"/>
          <w:sz w:val="24"/>
          <w:lang w:val="en-US" w:eastAsia="zh-CN"/>
        </w:rPr>
        <w:t>3．结合专业找痛点，特别是从所学专业产生的产品和服务在现实生活、生产中使用中的不方便或者困难等。此处可以体现专创融合教育（教育维度的评分，要关注）。</w:t>
      </w:r>
    </w:p>
    <w:p w14:paraId="4E3B9C51">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22" w:name="_Toc101443407"/>
      <w:bookmarkStart w:id="23" w:name="_Toc101441275"/>
      <w:bookmarkStart w:id="24" w:name="_Toc4236"/>
      <w:bookmarkStart w:id="25" w:name="_Toc22927"/>
      <w:r>
        <w:rPr>
          <w:rFonts w:hint="eastAsia"/>
          <w:b w:val="0"/>
          <w:bCs w:val="0"/>
          <w:sz w:val="28"/>
          <w:szCs w:val="28"/>
          <w:lang w:eastAsia="zh-CN"/>
        </w:rPr>
        <w:t>（三）市场</w:t>
      </w:r>
      <w:bookmarkEnd w:id="22"/>
      <w:bookmarkEnd w:id="23"/>
      <w:r>
        <w:rPr>
          <w:rFonts w:hint="eastAsia"/>
          <w:b w:val="0"/>
          <w:bCs w:val="0"/>
          <w:sz w:val="28"/>
          <w:szCs w:val="28"/>
          <w:lang w:eastAsia="zh-CN"/>
        </w:rPr>
        <w:t>规模</w:t>
      </w:r>
      <w:bookmarkEnd w:id="24"/>
      <w:bookmarkEnd w:id="25"/>
    </w:p>
    <w:p w14:paraId="08E2F46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目标市场分析，目标市场空间有多大，市场增长率。以研究报告或者调研报告为依据。</w:t>
      </w:r>
    </w:p>
    <w:p w14:paraId="13CE4988">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26" w:name="_Toc101443408"/>
      <w:bookmarkStart w:id="27" w:name="_Toc4777"/>
      <w:bookmarkStart w:id="28" w:name="_Toc2103"/>
      <w:r>
        <w:rPr>
          <w:rFonts w:hint="eastAsia"/>
          <w:b w:val="0"/>
          <w:bCs w:val="0"/>
          <w:sz w:val="28"/>
          <w:szCs w:val="28"/>
          <w:lang w:eastAsia="zh-CN"/>
        </w:rPr>
        <w:t>（四）项目机会</w:t>
      </w:r>
      <w:bookmarkEnd w:id="26"/>
      <w:bookmarkEnd w:id="27"/>
      <w:bookmarkEnd w:id="28"/>
    </w:p>
    <w:p w14:paraId="5E5A9CD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 政策导向</w:t>
      </w:r>
    </w:p>
    <w:p w14:paraId="2674AD8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找到与本项目有关的国家支持政策，如果参加省赛，要重点看省政府有关部门出台的支持政策；将政策文号和关键段落的关键词重点标注出来；政策不宜太多，列出紧密相关的2-3条即可。</w:t>
      </w:r>
    </w:p>
    <w:p w14:paraId="474AB51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 市场需求</w:t>
      </w:r>
    </w:p>
    <w:p w14:paraId="4CCE47A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针对痛点，描述需求，需求描述的越精准，后面的解决方案越有力量；需求是客户希望消除痛点的方法和状态；</w:t>
      </w:r>
    </w:p>
    <w:p w14:paraId="05204A9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3.自有能力</w:t>
      </w:r>
    </w:p>
    <w:p w14:paraId="20E890C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介绍项目启动的有利条件。包括:</w:t>
      </w:r>
    </w:p>
    <w:p w14:paraId="28594FE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（1）具有的关键技术、核心能力，以通俗易懂的语言或者模型图阐释，避免用纯技术语言，放相关的能力证书（专利证书、获得的荣誉等）；</w:t>
      </w:r>
    </w:p>
    <w:p w14:paraId="33AF74C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（2）项目、启动资金、市场资源等。</w:t>
      </w:r>
    </w:p>
    <w:p w14:paraId="65944CF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主要目的是证明项目组有能力解决上述客户痛点，满足客户需求。</w:t>
      </w:r>
    </w:p>
    <w:p w14:paraId="44D84014">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bookmarkStart w:id="29" w:name="_Toc47360076"/>
      <w:bookmarkStart w:id="30" w:name="_Toc101441276"/>
      <w:bookmarkStart w:id="31" w:name="_Toc6993"/>
      <w:bookmarkStart w:id="32" w:name="_Toc101443409"/>
      <w:bookmarkStart w:id="33" w:name="_Toc12312"/>
      <w:bookmarkStart w:id="34" w:name="_Toc23563"/>
      <w:r>
        <w:rPr>
          <w:rFonts w:hint="eastAsia" w:ascii="黑体" w:hAnsi="黑体" w:eastAsia="黑体" w:cs="黑体"/>
          <w:b w:val="0"/>
          <w:bCs w:val="0"/>
          <w:sz w:val="32"/>
          <w:szCs w:val="32"/>
        </w:rPr>
        <w:t>三、产品</w:t>
      </w:r>
      <w:bookmarkEnd w:id="29"/>
      <w:bookmarkEnd w:id="30"/>
      <w:bookmarkEnd w:id="31"/>
      <w:bookmarkEnd w:id="32"/>
      <w:r>
        <w:rPr>
          <w:rFonts w:hint="eastAsia" w:ascii="黑体" w:hAnsi="黑体" w:eastAsia="黑体" w:cs="黑体"/>
          <w:b w:val="0"/>
          <w:bCs w:val="0"/>
          <w:sz w:val="32"/>
          <w:szCs w:val="32"/>
        </w:rPr>
        <w:t>/服务</w:t>
      </w:r>
      <w:bookmarkEnd w:id="33"/>
      <w:bookmarkEnd w:id="34"/>
    </w:p>
    <w:p w14:paraId="4DD6C6F0">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35" w:name="_Toc101441277"/>
      <w:bookmarkStart w:id="36" w:name="_Toc47360077"/>
      <w:bookmarkStart w:id="37" w:name="_Toc101443410"/>
      <w:bookmarkStart w:id="38" w:name="_Toc26006"/>
      <w:bookmarkStart w:id="39" w:name="_Toc29545"/>
      <w:r>
        <w:rPr>
          <w:rFonts w:hint="eastAsia"/>
          <w:b w:val="0"/>
          <w:bCs w:val="0"/>
          <w:sz w:val="28"/>
          <w:szCs w:val="28"/>
          <w:lang w:eastAsia="zh-CN"/>
        </w:rPr>
        <w:t>（一）产品</w:t>
      </w:r>
      <w:bookmarkEnd w:id="35"/>
      <w:bookmarkEnd w:id="36"/>
      <w:r>
        <w:rPr>
          <w:rFonts w:hint="eastAsia"/>
          <w:b w:val="0"/>
          <w:bCs w:val="0"/>
          <w:sz w:val="28"/>
          <w:szCs w:val="28"/>
          <w:lang w:eastAsia="zh-CN"/>
        </w:rPr>
        <w:t>/服务</w:t>
      </w:r>
      <w:bookmarkEnd w:id="37"/>
      <w:r>
        <w:rPr>
          <w:rFonts w:hint="eastAsia"/>
          <w:b w:val="0"/>
          <w:bCs w:val="0"/>
          <w:sz w:val="28"/>
          <w:szCs w:val="28"/>
          <w:lang w:eastAsia="zh-CN"/>
        </w:rPr>
        <w:t>介绍</w:t>
      </w:r>
      <w:bookmarkEnd w:id="38"/>
      <w:bookmarkEnd w:id="39"/>
    </w:p>
    <w:p w14:paraId="007F8B0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介绍产品的特性、功能、性能和服务相关内容；</w:t>
      </w:r>
    </w:p>
    <w:p w14:paraId="4B6C698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1.产品的特性是不同产品之间相互区别的标志，要详细且通俗易懂地表达出你提供的产品或服务与同类产品或服务相比有哪些独特之处；</w:t>
      </w:r>
    </w:p>
    <w:p w14:paraId="2FB64CB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2．功能可以列表或者条目方式介绍；</w:t>
      </w:r>
    </w:p>
    <w:p w14:paraId="3A913C2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3．性能可以列出主要参数和指标，注意商业机密保护；</w:t>
      </w:r>
    </w:p>
    <w:p w14:paraId="77C8B45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4. 若产品还在设计中，最好提供相应的设计方案并证明自己的生产能力；若产品生产出来了，要附上原型介绍及图片。</w:t>
      </w:r>
    </w:p>
    <w:p w14:paraId="412DB1C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5．服务可以是产品的售后服务或者增值服务</w:t>
      </w:r>
    </w:p>
    <w:p w14:paraId="73BADAB9">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40" w:name="_Toc9130"/>
      <w:bookmarkStart w:id="41" w:name="_Toc27310"/>
      <w:r>
        <w:rPr>
          <w:rFonts w:hint="eastAsia"/>
          <w:b w:val="0"/>
          <w:bCs w:val="0"/>
          <w:sz w:val="28"/>
          <w:szCs w:val="28"/>
          <w:lang w:eastAsia="zh-CN"/>
        </w:rPr>
        <w:t>（二）技术路线</w:t>
      </w:r>
      <w:bookmarkEnd w:id="40"/>
      <w:bookmarkEnd w:id="41"/>
    </w:p>
    <w:p w14:paraId="21C75E7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1．如果是技术创新的项目，要用一张示意图表达技术路线；</w:t>
      </w:r>
    </w:p>
    <w:p w14:paraId="5020FBA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2．屏蔽商业机密，逻辑清晰地呈现出技术是如何实现的。</w:t>
      </w:r>
    </w:p>
    <w:p w14:paraId="677C8419">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42" w:name="_Toc23540"/>
      <w:bookmarkStart w:id="43" w:name="_Toc17646"/>
      <w:r>
        <w:rPr>
          <w:rFonts w:hint="eastAsia"/>
          <w:b w:val="0"/>
          <w:bCs w:val="0"/>
          <w:sz w:val="28"/>
          <w:szCs w:val="28"/>
          <w:lang w:eastAsia="zh-CN"/>
        </w:rPr>
        <w:t>（三）项目创新</w:t>
      </w:r>
      <w:bookmarkEnd w:id="42"/>
      <w:bookmarkEnd w:id="43"/>
    </w:p>
    <w:p w14:paraId="63495FB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1.介绍项目创新，包括产品创新、工艺流程创新、服务创新、商业模式创新；</w:t>
      </w:r>
    </w:p>
    <w:p w14:paraId="65551FD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 xml:space="preserve">2．要有一定数量和质量的创新成果。  </w:t>
      </w:r>
    </w:p>
    <w:p w14:paraId="5FCAE873">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bookmarkStart w:id="44" w:name="_Toc47360088"/>
      <w:bookmarkStart w:id="45" w:name="_Toc101443414"/>
      <w:bookmarkStart w:id="46" w:name="_Toc28915"/>
      <w:bookmarkStart w:id="47" w:name="_Toc29996"/>
      <w:bookmarkStart w:id="48" w:name="_Toc19826"/>
      <w:bookmarkStart w:id="49" w:name="_Toc101441282"/>
      <w:r>
        <w:rPr>
          <w:rFonts w:hint="eastAsia" w:ascii="黑体" w:hAnsi="黑体" w:eastAsia="黑体" w:cs="黑体"/>
          <w:b w:val="0"/>
          <w:bCs w:val="0"/>
          <w:sz w:val="32"/>
          <w:szCs w:val="32"/>
        </w:rPr>
        <w:t>四、</w:t>
      </w:r>
      <w:bookmarkEnd w:id="44"/>
      <w:r>
        <w:rPr>
          <w:rFonts w:hint="eastAsia" w:ascii="黑体" w:hAnsi="黑体" w:eastAsia="黑体" w:cs="黑体"/>
          <w:b w:val="0"/>
          <w:bCs w:val="0"/>
          <w:sz w:val="32"/>
          <w:szCs w:val="32"/>
        </w:rPr>
        <w:t>商业模式</w:t>
      </w:r>
      <w:bookmarkEnd w:id="45"/>
      <w:bookmarkEnd w:id="46"/>
      <w:bookmarkEnd w:id="47"/>
      <w:bookmarkEnd w:id="48"/>
      <w:bookmarkEnd w:id="49"/>
    </w:p>
    <w:p w14:paraId="3AB1E5B0">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50" w:name="_Toc30736"/>
      <w:bookmarkStart w:id="51" w:name="_Toc10191"/>
      <w:bookmarkStart w:id="52" w:name="_Toc101443415"/>
      <w:r>
        <w:rPr>
          <w:rFonts w:hint="eastAsia"/>
          <w:b w:val="0"/>
          <w:bCs w:val="0"/>
          <w:sz w:val="28"/>
          <w:szCs w:val="28"/>
          <w:lang w:eastAsia="zh-CN"/>
        </w:rPr>
        <w:t>（一）目标客户</w:t>
      </w:r>
      <w:bookmarkEnd w:id="50"/>
      <w:bookmarkEnd w:id="51"/>
      <w:bookmarkEnd w:id="52"/>
    </w:p>
    <w:p w14:paraId="2A363D0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1．针对自己的产品或服务，对用户进行分析，一方面是用户分类，另一方面是用户画像</w:t>
      </w:r>
    </w:p>
    <w:p w14:paraId="089D7D4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2．通过对用户画像的描述，进一步清晰本项目的目标客户群体，为后面研究商业模式和推广模式做铺垫</w:t>
      </w:r>
    </w:p>
    <w:p w14:paraId="71DEFDE5">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53" w:name="_Toc101443416"/>
      <w:bookmarkStart w:id="54" w:name="_Toc20823"/>
      <w:bookmarkStart w:id="55" w:name="_Toc20463"/>
      <w:r>
        <w:rPr>
          <w:rFonts w:hint="eastAsia"/>
          <w:b w:val="0"/>
          <w:bCs w:val="0"/>
          <w:sz w:val="28"/>
          <w:szCs w:val="28"/>
          <w:lang w:eastAsia="zh-CN"/>
        </w:rPr>
        <w:t>（二）业务</w:t>
      </w:r>
      <w:bookmarkEnd w:id="53"/>
      <w:r>
        <w:rPr>
          <w:rFonts w:hint="eastAsia"/>
          <w:b w:val="0"/>
          <w:bCs w:val="0"/>
          <w:sz w:val="28"/>
          <w:szCs w:val="28"/>
          <w:lang w:eastAsia="zh-CN"/>
        </w:rPr>
        <w:t>逻辑</w:t>
      </w:r>
      <w:bookmarkEnd w:id="54"/>
      <w:bookmarkEnd w:id="55"/>
    </w:p>
    <w:p w14:paraId="36FB534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1．说明创业项目的业务逻辑，形成一个闭环，比如产品型创业项目：产品设计、生产管理、市场推广、产品销售、物流运输、安装调试、售后服务，这是一个完整闭环；</w:t>
      </w:r>
    </w:p>
    <w:p w14:paraId="67FBC1F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如果基于互联网有可能业务逻辑会改变为：产品设计、市场推广、产品销售、生产管理、物流运输、安装调试、售后服务，同样的闭环，但是关键业务环节发生变化，对企业的成本有可能大幅降低，风险随之降低，利润大幅提高。</w:t>
      </w:r>
    </w:p>
    <w:p w14:paraId="5CB2DC42">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56" w:name="_Toc14616"/>
      <w:bookmarkStart w:id="57" w:name="_Toc101443417"/>
      <w:bookmarkStart w:id="58" w:name="_Toc30427"/>
      <w:r>
        <w:rPr>
          <w:rFonts w:hint="eastAsia"/>
          <w:b w:val="0"/>
          <w:bCs w:val="0"/>
          <w:sz w:val="28"/>
          <w:szCs w:val="28"/>
          <w:lang w:eastAsia="zh-CN"/>
        </w:rPr>
        <w:t>（三）盈利模式</w:t>
      </w:r>
      <w:bookmarkEnd w:id="56"/>
      <w:bookmarkEnd w:id="57"/>
      <w:bookmarkEnd w:id="58"/>
    </w:p>
    <w:p w14:paraId="50417ED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bookmarkStart w:id="59" w:name="_Toc47360095"/>
      <w:r>
        <w:rPr>
          <w:rFonts w:hint="eastAsia" w:ascii="宋体" w:hAnsi="宋体" w:eastAsia="宋体" w:cs="宋体"/>
          <w:bCs/>
          <w:color w:val="FF0000"/>
          <w:sz w:val="24"/>
        </w:rPr>
        <w:t>1.呈现项目是如何赚钱的；</w:t>
      </w:r>
    </w:p>
    <w:p w14:paraId="55DFA23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2.产业链定位，主要收入来源；</w:t>
      </w:r>
    </w:p>
    <w:p w14:paraId="6C5281C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3.项目的成本计算。</w:t>
      </w:r>
    </w:p>
    <w:p w14:paraId="7AFE265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p>
    <w:bookmarkEnd w:id="59"/>
    <w:p w14:paraId="7E2C7B3E">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bookmarkStart w:id="60" w:name="_Toc47360107"/>
      <w:bookmarkStart w:id="61" w:name="_Toc101441286"/>
      <w:bookmarkStart w:id="62" w:name="_Toc15032"/>
      <w:bookmarkStart w:id="63" w:name="_Toc7683"/>
      <w:bookmarkStart w:id="64" w:name="_Toc885"/>
      <w:bookmarkStart w:id="65" w:name="_Toc101443418"/>
      <w:r>
        <w:rPr>
          <w:rFonts w:hint="eastAsia" w:ascii="黑体" w:hAnsi="黑体" w:eastAsia="黑体" w:cs="黑体"/>
          <w:b w:val="0"/>
          <w:bCs w:val="0"/>
          <w:sz w:val="32"/>
          <w:szCs w:val="32"/>
        </w:rPr>
        <w:t>五、营销</w:t>
      </w:r>
      <w:bookmarkEnd w:id="60"/>
      <w:bookmarkEnd w:id="61"/>
      <w:r>
        <w:rPr>
          <w:rFonts w:hint="eastAsia" w:ascii="黑体" w:hAnsi="黑体" w:eastAsia="黑体" w:cs="黑体"/>
          <w:b w:val="0"/>
          <w:bCs w:val="0"/>
          <w:sz w:val="32"/>
          <w:szCs w:val="32"/>
        </w:rPr>
        <w:t>策略</w:t>
      </w:r>
      <w:bookmarkEnd w:id="62"/>
      <w:bookmarkEnd w:id="63"/>
      <w:bookmarkEnd w:id="64"/>
      <w:bookmarkEnd w:id="65"/>
    </w:p>
    <w:p w14:paraId="424EA505">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66" w:name="_Toc32281_WPSOffice_Level2"/>
      <w:bookmarkStart w:id="67" w:name="_Toc101443419"/>
      <w:bookmarkStart w:id="68" w:name="_Toc14484"/>
      <w:bookmarkStart w:id="69" w:name="_Toc47360104"/>
      <w:bookmarkStart w:id="70" w:name="_Toc101441287"/>
      <w:bookmarkStart w:id="71" w:name="_Toc21379"/>
      <w:r>
        <w:rPr>
          <w:rFonts w:hint="eastAsia"/>
          <w:b w:val="0"/>
          <w:bCs w:val="0"/>
          <w:sz w:val="28"/>
          <w:szCs w:val="28"/>
          <w:lang w:eastAsia="zh-CN"/>
        </w:rPr>
        <w:t>（一）SWOT分析</w:t>
      </w:r>
      <w:bookmarkEnd w:id="66"/>
      <w:bookmarkEnd w:id="67"/>
      <w:bookmarkEnd w:id="68"/>
      <w:bookmarkEnd w:id="69"/>
      <w:bookmarkEnd w:id="70"/>
      <w:bookmarkEnd w:id="71"/>
    </w:p>
    <w:p w14:paraId="6E4D838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1．这是经典的SWOT分析，注意从内部看优势和劣势，从外部看机会与威胁（你的竞争对手有哪些？你竞争对手的优势在哪里？有什么新动向？）；</w:t>
      </w:r>
    </w:p>
    <w:p w14:paraId="78D2836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2．根据优劣势分析，写出你将采取什么策略战胜竞争对手。</w:t>
      </w:r>
    </w:p>
    <w:p w14:paraId="38EAF28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建议多用数字和图表呈现。</w:t>
      </w:r>
    </w:p>
    <w:p w14:paraId="0C2D3C8F">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72" w:name="_Toc28314"/>
      <w:bookmarkStart w:id="73" w:name="_Toc21462"/>
      <w:r>
        <w:rPr>
          <w:rFonts w:hint="eastAsia"/>
          <w:b w:val="0"/>
          <w:bCs w:val="0"/>
          <w:sz w:val="28"/>
          <w:szCs w:val="28"/>
          <w:lang w:eastAsia="zh-CN"/>
        </w:rPr>
        <w:t>（二）竞品分析</w:t>
      </w:r>
      <w:bookmarkEnd w:id="72"/>
      <w:bookmarkEnd w:id="73"/>
    </w:p>
    <w:p w14:paraId="7A0EEA7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1.对竞争对手的分析，俗话说，有竞争对手存在，表明市场存在，因此从另一方面看，一个没有竞争对手的领域不见得是机会；</w:t>
      </w:r>
    </w:p>
    <w:p w14:paraId="33E1A11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2．用参数列表的方式与竞争对手进行比较，让评委一目了然，无需过多解释。</w:t>
      </w:r>
    </w:p>
    <w:p w14:paraId="7CC14DD9">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74" w:name="_Toc23019"/>
      <w:bookmarkStart w:id="75" w:name="_Toc18329"/>
      <w:r>
        <w:rPr>
          <w:rFonts w:hint="eastAsia"/>
          <w:b w:val="0"/>
          <w:bCs w:val="0"/>
          <w:sz w:val="28"/>
          <w:szCs w:val="28"/>
          <w:lang w:eastAsia="zh-CN"/>
        </w:rPr>
        <w:t>（三）营销体系</w:t>
      </w:r>
      <w:bookmarkEnd w:id="74"/>
      <w:bookmarkEnd w:id="75"/>
    </w:p>
    <w:p w14:paraId="0C5CDF0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1．营销队伍建设和管理；</w:t>
      </w:r>
    </w:p>
    <w:p w14:paraId="458692F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 说明如何搭建线上、线下的销售通路，包括建立代理机制；对于to B的业务，主要是发展销售合作伙伴。</w:t>
      </w:r>
    </w:p>
    <w:p w14:paraId="7327D32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3. 定价策略、促销计划和广告策略等。</w:t>
      </w:r>
    </w:p>
    <w:p w14:paraId="5C3BD8E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 xml:space="preserve"> 产品策略</w:t>
      </w:r>
    </w:p>
    <w:p w14:paraId="3F06BF6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（1）孕育期</w:t>
      </w:r>
    </w:p>
    <w:p w14:paraId="65225C0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 xml:space="preserve">产品初期主要目的在于在短时间内渗透入市场。企业以产品技术优势以及试 用推广宣传去吸引合作厂商，…… </w:t>
      </w:r>
    </w:p>
    <w:p w14:paraId="5716FF4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（2）成长期</w:t>
      </w:r>
    </w:p>
    <w:p w14:paraId="37C96D4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（3）成熟期</w:t>
      </w:r>
    </w:p>
    <w:p w14:paraId="148F9EE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定价策略</w:t>
      </w:r>
    </w:p>
    <w:p w14:paraId="69BA8DD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目标： 满足市场需求， 是产品迅速渗透市场， 建立农林机械品牌地位， 扩大企业影响力。</w:t>
      </w:r>
    </w:p>
    <w:p w14:paraId="63EF32F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企业通过对相关市场进行调查、分析，了解消费者对同类产品特别是本企业产品可以接受的合理价格、有竞争力价格及最高价格，并建立数据库。根据 市场变化和消费者对商品价值的理解度差异，制定产品价格，如此，既可以满足市场需求，还能保证中间商的正常利润，使产品迅速渗透，扩大企业影响力。</w:t>
      </w:r>
    </w:p>
    <w:p w14:paraId="09F2226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销售渠道策略</w:t>
      </w:r>
    </w:p>
    <w:p w14:paraId="1BA14D8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公共关系</w:t>
      </w:r>
    </w:p>
    <w:p w14:paraId="228D7C1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 xml:space="preserve">通过各种媒体， 如微信、微博、短视频网站、 APP 等， 常与用户进行交流互 动， 了解客户对企业的建议以及产品使用反馈， 不断自我改善。在线上、线下举 办一些活动， </w:t>
      </w:r>
    </w:p>
    <w:p w14:paraId="6BF88C2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客户关系特色化营销管理</w:t>
      </w:r>
    </w:p>
    <w:p w14:paraId="6D6158A3">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p>
    <w:p w14:paraId="404DC4B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p>
    <w:p w14:paraId="518CC46A">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bookmarkStart w:id="76" w:name="_Toc47360130"/>
      <w:bookmarkStart w:id="77" w:name="_Toc101441297"/>
      <w:bookmarkStart w:id="78" w:name="_Toc11668"/>
      <w:bookmarkStart w:id="79" w:name="_Toc31628"/>
      <w:bookmarkStart w:id="80" w:name="_Toc23356"/>
      <w:bookmarkStart w:id="81" w:name="_Toc101443427"/>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w:t>
      </w:r>
      <w:bookmarkEnd w:id="76"/>
      <w:r>
        <w:rPr>
          <w:rFonts w:hint="eastAsia" w:ascii="黑体" w:hAnsi="黑体" w:eastAsia="黑体" w:cs="黑体"/>
          <w:b w:val="0"/>
          <w:bCs w:val="0"/>
          <w:sz w:val="32"/>
          <w:szCs w:val="32"/>
        </w:rPr>
        <w:t>项目团队</w:t>
      </w:r>
      <w:bookmarkEnd w:id="77"/>
      <w:bookmarkEnd w:id="78"/>
      <w:bookmarkEnd w:id="79"/>
      <w:bookmarkEnd w:id="80"/>
      <w:bookmarkEnd w:id="81"/>
    </w:p>
    <w:p w14:paraId="2CE98B8C">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82" w:name="_Toc10676"/>
      <w:bookmarkStart w:id="83" w:name="_Toc2861"/>
      <w:bookmarkStart w:id="84" w:name="_Toc101443428"/>
      <w:bookmarkStart w:id="85" w:name="_Toc101441298"/>
      <w:r>
        <w:rPr>
          <w:rFonts w:hint="eastAsia"/>
          <w:b w:val="0"/>
          <w:bCs w:val="0"/>
          <w:sz w:val="28"/>
          <w:szCs w:val="28"/>
          <w:lang w:eastAsia="zh-CN"/>
        </w:rPr>
        <w:t>（一）创始人</w:t>
      </w:r>
      <w:bookmarkEnd w:id="82"/>
      <w:bookmarkEnd w:id="83"/>
    </w:p>
    <w:p w14:paraId="5661D47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1.创始人要独立呈现，用有力证据证明创始人有能力担当项目总负责；</w:t>
      </w:r>
    </w:p>
    <w:p w14:paraId="37D4262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2.与本项目有关的重点资质证明列出几条，不宜过多，无关的不要</w:t>
      </w:r>
    </w:p>
    <w:p w14:paraId="6380D674">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86" w:name="_Toc6696"/>
      <w:bookmarkStart w:id="87" w:name="_Toc9883"/>
      <w:r>
        <w:rPr>
          <w:rFonts w:hint="eastAsia"/>
          <w:b w:val="0"/>
          <w:bCs w:val="0"/>
          <w:sz w:val="28"/>
          <w:szCs w:val="28"/>
          <w:lang w:eastAsia="zh-CN"/>
        </w:rPr>
        <w:t>（二）核心团队</w:t>
      </w:r>
      <w:bookmarkEnd w:id="84"/>
      <w:bookmarkEnd w:id="85"/>
      <w:bookmarkEnd w:id="86"/>
      <w:bookmarkEnd w:id="87"/>
    </w:p>
    <w:p w14:paraId="073ACCF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创业团队核心成员构成，项目负责人及项目成员所负责工作、学习社会实践背景、所获奖励等，要证明能胜任该项工作。团队成员专业背景和能力特长互补，形成一支完整的创业团队，全面完成公司战略管理、技术研发、市场营销、财务管理等职能。</w:t>
      </w:r>
    </w:p>
    <w:p w14:paraId="6516F5E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项目团队成员的分工，每个人与岗位相匹配的资质和能力证明，列出1-2条。</w:t>
      </w:r>
    </w:p>
    <w:p w14:paraId="4743ECAD">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88" w:name="_Toc47360143"/>
      <w:bookmarkStart w:id="89" w:name="_Toc32087_WPSOffice_Level2"/>
      <w:bookmarkStart w:id="90" w:name="_Toc3385"/>
      <w:bookmarkStart w:id="91" w:name="_Toc101443431"/>
      <w:bookmarkStart w:id="92" w:name="_Toc101441301"/>
      <w:bookmarkStart w:id="93" w:name="_Toc15805"/>
      <w:r>
        <w:rPr>
          <w:rFonts w:hint="eastAsia"/>
          <w:b w:val="0"/>
          <w:bCs w:val="0"/>
          <w:sz w:val="28"/>
          <w:szCs w:val="28"/>
          <w:lang w:eastAsia="zh-CN"/>
        </w:rPr>
        <w:t>（三）组织</w:t>
      </w:r>
      <w:bookmarkEnd w:id="88"/>
      <w:bookmarkEnd w:id="89"/>
      <w:r>
        <w:rPr>
          <w:rFonts w:hint="eastAsia"/>
          <w:b w:val="0"/>
          <w:bCs w:val="0"/>
          <w:sz w:val="28"/>
          <w:szCs w:val="28"/>
          <w:lang w:eastAsia="zh-CN"/>
        </w:rPr>
        <w:t>管理</w:t>
      </w:r>
      <w:bookmarkEnd w:id="90"/>
      <w:bookmarkEnd w:id="91"/>
      <w:bookmarkEnd w:id="92"/>
      <w:bookmarkEnd w:id="93"/>
    </w:p>
    <w:p w14:paraId="6B68AB5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团队的组织架构、人员配置及管理制度等。创业团队在未来公司中所点的股权比例，项目负责人绝对控股或者相对控股较好。</w:t>
      </w:r>
    </w:p>
    <w:p w14:paraId="4D70189B">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94" w:name="_Toc1838"/>
      <w:bookmarkStart w:id="95" w:name="_Toc14977"/>
      <w:r>
        <w:rPr>
          <w:rFonts w:hint="eastAsia"/>
          <w:b w:val="0"/>
          <w:bCs w:val="0"/>
          <w:sz w:val="28"/>
          <w:szCs w:val="28"/>
          <w:lang w:eastAsia="zh-CN"/>
        </w:rPr>
        <w:t>（四）指导教师</w:t>
      </w:r>
      <w:bookmarkEnd w:id="94"/>
      <w:bookmarkEnd w:id="95"/>
    </w:p>
    <w:p w14:paraId="055C1D7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1．项目导师，主要是校内的指导老师，说明每位老师在所指导方向的专长和特质；</w:t>
      </w:r>
    </w:p>
    <w:p w14:paraId="56807EF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2．指导老师不宜过多。</w:t>
      </w:r>
    </w:p>
    <w:p w14:paraId="13D13EB5">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96" w:name="_Toc32391"/>
      <w:bookmarkStart w:id="97" w:name="_Toc17001"/>
      <w:r>
        <w:rPr>
          <w:rFonts w:hint="eastAsia"/>
          <w:b w:val="0"/>
          <w:bCs w:val="0"/>
          <w:sz w:val="28"/>
          <w:szCs w:val="28"/>
          <w:lang w:eastAsia="zh-CN"/>
        </w:rPr>
        <w:t>（五）专家顾问</w:t>
      </w:r>
      <w:bookmarkEnd w:id="96"/>
      <w:bookmarkEnd w:id="97"/>
    </w:p>
    <w:p w14:paraId="7D8F9E5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1．校外聘请的专家顾问，说明每位专家顾问的资质和特长；</w:t>
      </w:r>
    </w:p>
    <w:p w14:paraId="446EFA8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2．专家顾问在项目中具体起到了什么作用，在哪些方面给予了指导或做出特殊贡献。</w:t>
      </w:r>
    </w:p>
    <w:p w14:paraId="7CA86E8C">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bookmarkStart w:id="98" w:name="_Toc101443423"/>
      <w:bookmarkStart w:id="99" w:name="_Toc101441293"/>
      <w:bookmarkStart w:id="100" w:name="_Toc47360115"/>
      <w:bookmarkStart w:id="101" w:name="_Toc6906"/>
      <w:bookmarkStart w:id="102" w:name="_Toc3267"/>
      <w:bookmarkStart w:id="103" w:name="_Toc8711"/>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w:t>
      </w:r>
      <w:bookmarkEnd w:id="98"/>
      <w:bookmarkEnd w:id="99"/>
      <w:bookmarkEnd w:id="100"/>
      <w:r>
        <w:rPr>
          <w:rFonts w:hint="eastAsia" w:ascii="黑体" w:hAnsi="黑体" w:eastAsia="黑体" w:cs="黑体"/>
          <w:b w:val="0"/>
          <w:bCs w:val="0"/>
          <w:sz w:val="32"/>
          <w:szCs w:val="32"/>
        </w:rPr>
        <w:t>发展规划</w:t>
      </w:r>
      <w:bookmarkEnd w:id="101"/>
      <w:bookmarkEnd w:id="102"/>
      <w:bookmarkEnd w:id="103"/>
    </w:p>
    <w:p w14:paraId="06E6BC54">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04" w:name="_Toc22888"/>
      <w:bookmarkStart w:id="105" w:name="_Toc1885"/>
      <w:r>
        <w:rPr>
          <w:rFonts w:hint="eastAsia"/>
          <w:b w:val="0"/>
          <w:bCs w:val="0"/>
          <w:sz w:val="28"/>
          <w:szCs w:val="28"/>
          <w:lang w:eastAsia="zh-CN"/>
        </w:rPr>
        <w:t>（一）项目落地执行</w:t>
      </w:r>
      <w:bookmarkEnd w:id="104"/>
      <w:bookmarkEnd w:id="105"/>
    </w:p>
    <w:p w14:paraId="39A775C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1．项目和上下游产业链条合作落地的情况，比如供货协议、收购协议等。</w:t>
      </w:r>
    </w:p>
    <w:p w14:paraId="0FBFF0C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 项目小规模试用的案例。项目获得客户认可，满足市场需求的充分依据，典型案例能够增加评委对项目的认可度；</w:t>
      </w:r>
    </w:p>
    <w:p w14:paraId="7D08EF4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3. 案例的描述要有情节、有材料，比如客户的合同、用户反馈意见、用户评价视频等。</w:t>
      </w:r>
    </w:p>
    <w:p w14:paraId="0601262C">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06" w:name="_Toc20699"/>
      <w:bookmarkStart w:id="107" w:name="_Toc19512"/>
      <w:r>
        <w:rPr>
          <w:rFonts w:hint="eastAsia"/>
          <w:b w:val="0"/>
          <w:bCs w:val="0"/>
          <w:sz w:val="28"/>
          <w:szCs w:val="28"/>
          <w:lang w:eastAsia="zh-CN"/>
        </w:rPr>
        <w:t>（二）业务规划</w:t>
      </w:r>
      <w:bookmarkEnd w:id="106"/>
      <w:bookmarkEnd w:id="107"/>
    </w:p>
    <w:p w14:paraId="133B73D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1．业务规划是把未来3年要做的事说清楚，每年完成的标志性事件，可以从技术研发、产品开发、市场推广、销售收入、品牌打造等方面描述；</w:t>
      </w:r>
    </w:p>
    <w:p w14:paraId="677519F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2．业务规划与财务规划和带动就业有一定的逻辑关系，多大的业务产生多少收入，进而承载多少人就业是有内在数理关系的。</w:t>
      </w:r>
    </w:p>
    <w:p w14:paraId="5B55169D">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08" w:name="_Toc18444"/>
      <w:bookmarkStart w:id="109" w:name="_Toc23236"/>
      <w:r>
        <w:rPr>
          <w:rFonts w:hint="eastAsia"/>
          <w:b w:val="0"/>
          <w:bCs w:val="0"/>
          <w:sz w:val="28"/>
          <w:szCs w:val="28"/>
          <w:lang w:eastAsia="zh-CN"/>
        </w:rPr>
        <w:t>（三）财务预测</w:t>
      </w:r>
      <w:bookmarkEnd w:id="108"/>
      <w:bookmarkEnd w:id="109"/>
    </w:p>
    <w:p w14:paraId="118402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1．财务预测是基于当前的业务规划、创收能力等条件，预测未来3-5年的财务情况，主要包括收入和利润；</w:t>
      </w:r>
    </w:p>
    <w:p w14:paraId="7E1E244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2．财务预测的收入情况与业务规划有内在逻辑关系，预测要合理。</w:t>
      </w:r>
    </w:p>
    <w:p w14:paraId="56DEB1D2">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10" w:name="_Toc10442"/>
      <w:bookmarkStart w:id="111" w:name="_Toc9396"/>
      <w:r>
        <w:rPr>
          <w:rFonts w:hint="eastAsia"/>
          <w:b w:val="0"/>
          <w:bCs w:val="0"/>
          <w:sz w:val="28"/>
          <w:szCs w:val="28"/>
          <w:lang w:eastAsia="zh-CN"/>
        </w:rPr>
        <w:t>（四）融资规划</w:t>
      </w:r>
      <w:bookmarkEnd w:id="110"/>
      <w:bookmarkEnd w:id="111"/>
    </w:p>
    <w:p w14:paraId="6DECE9B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1．融资规划主要是三方面的内容，股权结构、融资金额、资金用途；</w:t>
      </w:r>
    </w:p>
    <w:p w14:paraId="13F1409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2．这里需要注意的是创始人的股权不能太低，比赛规则要求不低于1/3，实际情况最好大于67%，出让股权比例不能太高，最多不超过20%，最好是5-15%之间。融资额度是与估值有关的，根据项目当年的利润。</w:t>
      </w:r>
    </w:p>
    <w:p w14:paraId="3C92030F">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bookmarkStart w:id="112" w:name="_Toc101441303"/>
      <w:bookmarkStart w:id="113" w:name="_Toc47360121"/>
      <w:bookmarkStart w:id="114" w:name="_Toc101443433"/>
      <w:bookmarkStart w:id="115" w:name="_Toc18811"/>
      <w:bookmarkStart w:id="116" w:name="_Toc32600"/>
      <w:bookmarkStart w:id="117" w:name="_Toc22226"/>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w:t>
      </w:r>
      <w:bookmarkEnd w:id="112"/>
      <w:bookmarkEnd w:id="113"/>
      <w:bookmarkEnd w:id="114"/>
      <w:bookmarkEnd w:id="115"/>
      <w:r>
        <w:rPr>
          <w:rFonts w:hint="eastAsia" w:ascii="黑体" w:hAnsi="黑体" w:eastAsia="黑体" w:cs="黑体"/>
          <w:b w:val="0"/>
          <w:bCs w:val="0"/>
          <w:sz w:val="32"/>
          <w:szCs w:val="32"/>
        </w:rPr>
        <w:t>教育实效</w:t>
      </w:r>
      <w:bookmarkEnd w:id="116"/>
      <w:bookmarkEnd w:id="117"/>
    </w:p>
    <w:p w14:paraId="451066B3">
      <w:pPr>
        <w:rPr>
          <w:rFonts w:hint="eastAsia"/>
          <w:lang w:eastAsia="zh-CN"/>
        </w:rPr>
      </w:pPr>
      <w:bookmarkStart w:id="118" w:name="_Toc14980"/>
      <w:bookmarkStart w:id="119" w:name="_Toc101441304"/>
      <w:bookmarkStart w:id="120" w:name="_Toc101443434"/>
      <w:r>
        <w:rPr>
          <w:rFonts w:hint="eastAsia" w:ascii="宋体" w:hAnsi="宋体" w:eastAsia="宋体" w:cs="宋体"/>
          <w:bCs/>
          <w:color w:val="FF0000"/>
          <w:sz w:val="24"/>
        </w:rPr>
        <w:t>评分规则中教育维度的评分</w:t>
      </w:r>
    </w:p>
    <w:p w14:paraId="31D0FBF1">
      <w:pPr>
        <w:rPr>
          <w:rFonts w:hint="eastAsia"/>
          <w:lang w:eastAsia="zh-CN"/>
        </w:rPr>
      </w:pPr>
      <w:r>
        <w:rPr>
          <w:rFonts w:hint="eastAsia"/>
          <w:lang w:eastAsia="zh-CN"/>
        </w:rPr>
        <w:t>1.项目应弘扬正确的价值观，厚植家国情怀，恪守伦理规范，有助于培育创新创业精神。</w:t>
      </w:r>
    </w:p>
    <w:p w14:paraId="339BF8C1">
      <w:pPr>
        <w:rPr>
          <w:rFonts w:hint="eastAsia"/>
          <w:lang w:eastAsia="zh-CN"/>
        </w:rPr>
      </w:pPr>
      <w:r>
        <w:rPr>
          <w:rFonts w:hint="eastAsia"/>
          <w:lang w:eastAsia="zh-CN"/>
        </w:rPr>
        <w:t>2.项目符合将专业知识与商业知识有效结合并转化为商业价值或社会价值的创新创业基本过程和基本逻辑，展现创新创业教育对创业者基本素养和认知的塑造力。</w:t>
      </w:r>
    </w:p>
    <w:p w14:paraId="118E5238">
      <w:pPr>
        <w:rPr>
          <w:rFonts w:hint="eastAsia"/>
          <w:lang w:eastAsia="zh-CN"/>
        </w:rPr>
      </w:pPr>
      <w:r>
        <w:rPr>
          <w:rFonts w:hint="eastAsia"/>
          <w:lang w:eastAsia="zh-CN"/>
        </w:rPr>
        <w:t>3.体现团队对创新创业所需知识（专业知识、商业知识、行业知识等）与技能（计划、组织、领导、控制、创新等）的娴熟掌握与应用，展现创新创业教育提升创业者综合能力的效力。</w:t>
      </w:r>
    </w:p>
    <w:p w14:paraId="2BE5EF48">
      <w:pPr>
        <w:rPr>
          <w:rFonts w:hint="eastAsia"/>
          <w:lang w:eastAsia="zh-CN"/>
        </w:rPr>
      </w:pPr>
      <w:r>
        <w:rPr>
          <w:rFonts w:hint="eastAsia"/>
          <w:lang w:eastAsia="zh-CN"/>
        </w:rPr>
        <w:t>4.项目充分体现团队解决复杂问题的综合能力和高级思维；体现项目成长对团队成员创新创业精神、意识、能力的锻炼和提升作用。</w:t>
      </w:r>
    </w:p>
    <w:p w14:paraId="61704CE9">
      <w:pPr>
        <w:rPr>
          <w:rFonts w:hint="eastAsia"/>
          <w:lang w:eastAsia="zh-CN"/>
        </w:rPr>
      </w:pPr>
      <w:r>
        <w:rPr>
          <w:rFonts w:hint="eastAsia"/>
          <w:lang w:eastAsia="zh-CN"/>
        </w:rPr>
        <w:t>5.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p w14:paraId="28919225">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21" w:name="_Toc12896"/>
      <w:r>
        <w:rPr>
          <w:rFonts w:hint="eastAsia"/>
          <w:b w:val="0"/>
          <w:bCs w:val="0"/>
          <w:sz w:val="28"/>
          <w:szCs w:val="28"/>
          <w:lang w:eastAsia="zh-CN"/>
        </w:rPr>
        <w:t>（一）体现双创教育成果</w:t>
      </w:r>
      <w:bookmarkEnd w:id="118"/>
      <w:bookmarkEnd w:id="121"/>
    </w:p>
    <w:p w14:paraId="3AC2284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此处主要是贴合评分规则中教育维度的评分，这部分占分数比较大，需要特别注意。</w:t>
      </w:r>
    </w:p>
    <w:p w14:paraId="72C7D3B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 介绍项目来源，主要目的是回答项目源于双创教育，特别是专创融合的教育；</w:t>
      </w:r>
    </w:p>
    <w:p w14:paraId="180C92C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2．简要描述项目产生过程，是如何通过专业课学习、创新创业课学习和专创融合产生项目创意，通过实践逐步完成参赛项目的？</w:t>
      </w:r>
    </w:p>
    <w:p w14:paraId="2CBA294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3．学校在项目培育过程中给予了哪些支持和帮助，从场地、资金、资源等方面。</w:t>
      </w:r>
    </w:p>
    <w:p w14:paraId="6B6DAD06">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22" w:name="_Toc11121"/>
      <w:bookmarkStart w:id="123" w:name="_Toc2661"/>
      <w:r>
        <w:rPr>
          <w:rFonts w:hint="eastAsia"/>
          <w:b w:val="0"/>
          <w:bCs w:val="0"/>
          <w:sz w:val="28"/>
          <w:szCs w:val="28"/>
          <w:lang w:eastAsia="zh-CN"/>
        </w:rPr>
        <w:t>（二）促进双创教育</w:t>
      </w:r>
      <w:bookmarkEnd w:id="122"/>
      <w:bookmarkEnd w:id="123"/>
    </w:p>
    <w:p w14:paraId="002E08D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1．创业项目反哺学校双创教育，从项目带动学生参与创新创业学习，带动专创融合等方面描述项目对双创教育的促进作用；</w:t>
      </w:r>
    </w:p>
    <w:p w14:paraId="2053780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2．创始人或者项目团队成员为学校开设讲座、分享经验，带动专创融合，实现创新创业与教育的相互推动。</w:t>
      </w:r>
    </w:p>
    <w:p w14:paraId="75545D1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3. 通过大赛竞争落地双创教育成果。大赛竞争激发出敢闯会创的创业意识；通过与竞争对手比较，激发出自己的创业激情，不断优化商业模式，提升竞争优势。</w:t>
      </w:r>
    </w:p>
    <w:p w14:paraId="5F5E8474">
      <w:pPr>
        <w:pageBreakBefore w:val="0"/>
        <w:kinsoku/>
        <w:wordWrap/>
        <w:overflowPunct/>
        <w:topLinePunct w:val="0"/>
        <w:autoSpaceDE/>
        <w:autoSpaceDN/>
        <w:bidi w:val="0"/>
        <w:adjustRightInd/>
        <w:snapToGrid/>
        <w:spacing w:line="360" w:lineRule="auto"/>
        <w:ind w:firstLine="480" w:firstLineChars="200"/>
        <w:textAlignment w:val="auto"/>
      </w:pPr>
    </w:p>
    <w:p w14:paraId="159F1D52">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24" w:name="_Toc11908"/>
      <w:bookmarkStart w:id="125" w:name="_Toc9986"/>
      <w:r>
        <w:rPr>
          <w:rFonts w:hint="eastAsia"/>
          <w:b w:val="0"/>
          <w:bCs w:val="0"/>
          <w:sz w:val="28"/>
          <w:szCs w:val="28"/>
          <w:lang w:eastAsia="zh-CN"/>
        </w:rPr>
        <w:t>（三）新文科教育成果</w:t>
      </w:r>
      <w:bookmarkEnd w:id="124"/>
      <w:bookmarkEnd w:id="125"/>
    </w:p>
    <w:p w14:paraId="676C077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1.大赛项目是学校新</w:t>
      </w:r>
      <w:r>
        <w:rPr>
          <w:rFonts w:hint="eastAsia" w:ascii="宋体" w:hAnsi="宋体" w:eastAsia="宋体" w:cs="宋体"/>
          <w:bCs/>
          <w:color w:val="FF0000"/>
          <w:sz w:val="24"/>
          <w:lang w:eastAsia="zh-CN"/>
        </w:rPr>
        <w:t>文</w:t>
      </w:r>
      <w:r>
        <w:rPr>
          <w:rFonts w:hint="eastAsia" w:ascii="宋体" w:hAnsi="宋体" w:eastAsia="宋体" w:cs="宋体"/>
          <w:bCs/>
          <w:color w:val="FF0000"/>
          <w:sz w:val="24"/>
        </w:rPr>
        <w:t>科建设成果的呈现。结合大赛项目呈现本校新</w:t>
      </w:r>
      <w:r>
        <w:rPr>
          <w:rFonts w:hint="eastAsia" w:ascii="宋体" w:hAnsi="宋体" w:eastAsia="宋体" w:cs="宋体"/>
          <w:bCs/>
          <w:color w:val="FF0000"/>
          <w:sz w:val="24"/>
          <w:lang w:eastAsia="zh-CN"/>
        </w:rPr>
        <w:t>文</w:t>
      </w:r>
      <w:r>
        <w:rPr>
          <w:rFonts w:hint="eastAsia" w:ascii="宋体" w:hAnsi="宋体" w:eastAsia="宋体" w:cs="宋体"/>
          <w:bCs/>
          <w:color w:val="FF0000"/>
          <w:sz w:val="24"/>
        </w:rPr>
        <w:t>科建设成果，所呈现成果一定与大赛项目有密切关系；</w:t>
      </w:r>
    </w:p>
    <w:p w14:paraId="77700DA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2.促进校企合作，产教融合。</w:t>
      </w:r>
    </w:p>
    <w:p w14:paraId="51D9B8C0">
      <w:pPr>
        <w:pageBreakBefore w:val="0"/>
        <w:kinsoku/>
        <w:wordWrap/>
        <w:overflowPunct/>
        <w:topLinePunct w:val="0"/>
        <w:autoSpaceDE/>
        <w:autoSpaceDN/>
        <w:bidi w:val="0"/>
        <w:adjustRightInd/>
        <w:snapToGrid/>
        <w:spacing w:line="360" w:lineRule="auto"/>
        <w:ind w:firstLine="240" w:firstLineChars="100"/>
        <w:textAlignment w:val="auto"/>
        <w:rPr>
          <w:rFonts w:ascii="楷体" w:hAnsi="楷体" w:eastAsia="楷体"/>
          <w:bCs/>
          <w:sz w:val="24"/>
        </w:rPr>
      </w:pPr>
    </w:p>
    <w:bookmarkEnd w:id="119"/>
    <w:bookmarkEnd w:id="120"/>
    <w:p w14:paraId="12CE1404">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bookmarkStart w:id="126" w:name="_Toc27157"/>
      <w:bookmarkStart w:id="127" w:name="_Toc47360149"/>
      <w:bookmarkStart w:id="128" w:name="_Toc101441307"/>
      <w:bookmarkStart w:id="129" w:name="_Toc101443437"/>
      <w:bookmarkStart w:id="130" w:name="_Toc32534"/>
      <w:bookmarkStart w:id="131" w:name="_Toc8757"/>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w:t>
      </w:r>
      <w:bookmarkEnd w:id="126"/>
      <w:bookmarkEnd w:id="127"/>
      <w:bookmarkEnd w:id="128"/>
      <w:bookmarkEnd w:id="129"/>
      <w:r>
        <w:rPr>
          <w:rFonts w:hint="eastAsia" w:ascii="黑体" w:hAnsi="黑体" w:eastAsia="黑体" w:cs="黑体"/>
          <w:b w:val="0"/>
          <w:bCs w:val="0"/>
          <w:sz w:val="32"/>
          <w:szCs w:val="32"/>
        </w:rPr>
        <w:t>社会价值</w:t>
      </w:r>
      <w:bookmarkEnd w:id="130"/>
      <w:bookmarkEnd w:id="131"/>
    </w:p>
    <w:p w14:paraId="58A685A9">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32" w:name="_Toc11777"/>
      <w:bookmarkStart w:id="133" w:name="_Toc16471"/>
      <w:bookmarkStart w:id="134" w:name="_Toc101441308"/>
      <w:bookmarkStart w:id="135" w:name="_Toc101443438"/>
      <w:bookmarkStart w:id="136" w:name="_Toc47360150"/>
      <w:r>
        <w:rPr>
          <w:rFonts w:hint="eastAsia"/>
          <w:b w:val="0"/>
          <w:bCs w:val="0"/>
          <w:sz w:val="28"/>
          <w:szCs w:val="28"/>
          <w:lang w:eastAsia="zh-CN"/>
        </w:rPr>
        <w:t>（一）带动就业</w:t>
      </w:r>
      <w:bookmarkEnd w:id="132"/>
      <w:bookmarkEnd w:id="133"/>
    </w:p>
    <w:p w14:paraId="6B0A0AF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1．从带动创业和就业两个维度，从直接和间接两个层面描述带动就业情况；</w:t>
      </w:r>
    </w:p>
    <w:p w14:paraId="2D4D092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2．有些项目是有带动创业作用的，比如连锁经营模式的项目，但是大部分项目只能带动就业，没有带动创业的不必勉强；</w:t>
      </w:r>
    </w:p>
    <w:p w14:paraId="3FBC9CB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3．直接带动就业的人数可以估算，但是跟财务预测有逻辑关系，一般行业会有人均产能，收入/人均产能=就业人数，带动就业人数=就业人数-已有员工人数；</w:t>
      </w:r>
    </w:p>
    <w:p w14:paraId="6F7BC3A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4．间接带动就业是指因为本项目带动产业链上下游的企业产生的就业岗位，这项可以粗略预估。</w:t>
      </w:r>
    </w:p>
    <w:bookmarkEnd w:id="134"/>
    <w:bookmarkEnd w:id="135"/>
    <w:bookmarkEnd w:id="136"/>
    <w:p w14:paraId="09FBAA30">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37" w:name="_Toc27253"/>
      <w:bookmarkStart w:id="138" w:name="_Toc30984"/>
      <w:r>
        <w:rPr>
          <w:rFonts w:hint="eastAsia"/>
          <w:b w:val="0"/>
          <w:bCs w:val="0"/>
          <w:sz w:val="28"/>
          <w:szCs w:val="28"/>
          <w:lang w:eastAsia="zh-CN"/>
        </w:rPr>
        <w:t>（二）社会效益</w:t>
      </w:r>
      <w:bookmarkEnd w:id="137"/>
      <w:bookmarkEnd w:id="138"/>
    </w:p>
    <w:p w14:paraId="35A37BF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rPr>
      </w:pPr>
      <w:r>
        <w:rPr>
          <w:rFonts w:hint="eastAsia" w:ascii="宋体" w:hAnsi="宋体" w:eastAsia="宋体" w:cs="宋体"/>
          <w:bCs/>
          <w:color w:val="FF0000"/>
          <w:sz w:val="24"/>
        </w:rPr>
        <w:t>项目对社会文明（人们精神生活，文化生活的质量）、生态文明（自然、社会和谐发展）、民生福祉（给老百姓带来的福利）等方面的积极推动作用。</w:t>
      </w:r>
    </w:p>
    <w:p w14:paraId="15B48953">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黑体" w:hAnsi="黑体" w:eastAsia="黑体" w:cs="黑体"/>
          <w:b w:val="0"/>
          <w:bCs w:val="0"/>
          <w:sz w:val="32"/>
          <w:szCs w:val="32"/>
          <w:lang w:val="en-US" w:eastAsia="zh-CN"/>
        </w:rPr>
      </w:pPr>
      <w:bookmarkStart w:id="139" w:name="_Toc892"/>
      <w:bookmarkStart w:id="140" w:name="_Toc101441310"/>
      <w:bookmarkStart w:id="141" w:name="_Toc47360156"/>
      <w:bookmarkStart w:id="142" w:name="_Toc9099"/>
      <w:bookmarkStart w:id="143" w:name="_Toc7430"/>
      <w:bookmarkStart w:id="144" w:name="_Toc101443440"/>
      <w:r>
        <w:rPr>
          <w:rFonts w:hint="eastAsia" w:ascii="黑体" w:hAnsi="黑体" w:eastAsia="黑体" w:cs="黑体"/>
          <w:b w:val="0"/>
          <w:bCs w:val="0"/>
          <w:sz w:val="32"/>
          <w:szCs w:val="32"/>
        </w:rPr>
        <w:t>十、</w:t>
      </w:r>
      <w:r>
        <w:rPr>
          <w:rFonts w:hint="eastAsia" w:ascii="黑体" w:hAnsi="黑体" w:eastAsia="黑体" w:cs="黑体"/>
          <w:b w:val="0"/>
          <w:bCs w:val="0"/>
          <w:sz w:val="32"/>
          <w:szCs w:val="32"/>
          <w:lang w:val="en-US" w:eastAsia="zh-CN"/>
        </w:rPr>
        <w:t>风险分析与应对措施</w:t>
      </w:r>
      <w:bookmarkEnd w:id="139"/>
    </w:p>
    <w:p w14:paraId="4D7EC2A1">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45" w:name="_Toc17263"/>
      <w:r>
        <w:rPr>
          <w:rFonts w:hint="eastAsia"/>
          <w:b w:val="0"/>
          <w:bCs w:val="0"/>
          <w:sz w:val="28"/>
          <w:szCs w:val="28"/>
          <w:lang w:eastAsia="zh-CN"/>
        </w:rPr>
        <w:t>（一）技术风险</w:t>
      </w:r>
      <w:bookmarkEnd w:id="145"/>
    </w:p>
    <w:p w14:paraId="6C1BE74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lang w:eastAsia="zh-CN"/>
        </w:rPr>
      </w:pPr>
      <w:r>
        <w:rPr>
          <w:rFonts w:hint="eastAsia" w:ascii="宋体" w:hAnsi="宋体" w:eastAsia="宋体" w:cs="宋体"/>
          <w:bCs/>
          <w:color w:val="FF0000"/>
          <w:sz w:val="24"/>
          <w:lang w:eastAsia="zh-CN"/>
        </w:rPr>
        <w:t>如算法精度不足→引入专家指导、优化模型</w:t>
      </w:r>
    </w:p>
    <w:p w14:paraId="42F63FA0">
      <w:pPr>
        <w:pStyle w:val="3"/>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46" w:name="_Toc12013"/>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）市场风险</w:t>
      </w:r>
      <w:bookmarkEnd w:id="146"/>
    </w:p>
    <w:p w14:paraId="215B6C0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lang w:eastAsia="zh-CN"/>
        </w:rPr>
      </w:pPr>
      <w:r>
        <w:rPr>
          <w:rFonts w:hint="eastAsia" w:ascii="宋体" w:hAnsi="宋体" w:eastAsia="宋体" w:cs="宋体"/>
          <w:bCs/>
          <w:color w:val="FF0000"/>
          <w:sz w:val="24"/>
          <w:lang w:eastAsia="zh-CN"/>
        </w:rPr>
        <w:t>如用户接受度低→开展试点调研、调整推广策略</w:t>
      </w:r>
    </w:p>
    <w:p w14:paraId="288CE023">
      <w:pPr>
        <w:pStyle w:val="3"/>
        <w:keepNext/>
        <w:keepLines/>
        <w:pageBreakBefore w:val="0"/>
        <w:widowControl/>
        <w:numPr>
          <w:ilvl w:val="0"/>
          <w:numId w:val="1"/>
        </w:numPr>
        <w:kinsoku/>
        <w:wordWrap/>
        <w:overflowPunct/>
        <w:topLinePunct w:val="0"/>
        <w:autoSpaceDE/>
        <w:autoSpaceDN/>
        <w:bidi w:val="0"/>
        <w:adjustRightInd/>
        <w:snapToGrid/>
        <w:spacing w:before="0" w:after="0" w:line="360" w:lineRule="auto"/>
        <w:textAlignment w:val="auto"/>
        <w:rPr>
          <w:rFonts w:hint="eastAsia"/>
          <w:b w:val="0"/>
          <w:bCs w:val="0"/>
          <w:sz w:val="28"/>
          <w:szCs w:val="28"/>
          <w:lang w:eastAsia="zh-CN"/>
        </w:rPr>
      </w:pPr>
      <w:bookmarkStart w:id="147" w:name="_Toc17696"/>
      <w:r>
        <w:rPr>
          <w:rFonts w:hint="eastAsia"/>
          <w:b w:val="0"/>
          <w:bCs w:val="0"/>
          <w:sz w:val="28"/>
          <w:szCs w:val="28"/>
          <w:lang w:eastAsia="zh-CN"/>
        </w:rPr>
        <w:t>资金风险</w:t>
      </w:r>
      <w:bookmarkEnd w:id="147"/>
    </w:p>
    <w:p w14:paraId="074F4EF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sz w:val="24"/>
          <w:lang w:eastAsia="zh-CN"/>
        </w:rPr>
      </w:pPr>
      <w:r>
        <w:rPr>
          <w:rFonts w:hint="eastAsia" w:ascii="宋体" w:hAnsi="宋体" w:eastAsia="宋体" w:cs="宋体"/>
          <w:bCs/>
          <w:color w:val="FF0000"/>
          <w:sz w:val="24"/>
          <w:lang w:eastAsia="zh-CN"/>
        </w:rPr>
        <w:t>如预算不足→申请资助、寻求合作伙伴</w:t>
      </w:r>
    </w:p>
    <w:p w14:paraId="3878A002">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p>
    <w:p w14:paraId="07274212">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val="0"/>
          <w:bCs w:val="0"/>
          <w:sz w:val="32"/>
          <w:szCs w:val="32"/>
        </w:rPr>
      </w:pPr>
      <w:bookmarkStart w:id="148" w:name="_Toc10357"/>
      <w:r>
        <w:rPr>
          <w:rFonts w:hint="eastAsia" w:ascii="黑体" w:hAnsi="黑体" w:eastAsia="黑体" w:cs="黑体"/>
          <w:b w:val="0"/>
          <w:bCs w:val="0"/>
          <w:sz w:val="32"/>
          <w:szCs w:val="32"/>
        </w:rPr>
        <w:t>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、附录</w:t>
      </w:r>
      <w:bookmarkEnd w:id="140"/>
      <w:bookmarkEnd w:id="141"/>
      <w:bookmarkEnd w:id="142"/>
      <w:bookmarkEnd w:id="143"/>
      <w:bookmarkEnd w:id="144"/>
      <w:bookmarkEnd w:id="148"/>
    </w:p>
    <w:p w14:paraId="1CD1E536">
      <w:pPr>
        <w:pStyle w:val="3"/>
        <w:keepNext/>
        <w:keepLines/>
        <w:pageBreakBefore w:val="0"/>
        <w:widowControl/>
        <w:kinsoku/>
        <w:wordWrap/>
        <w:overflowPunct/>
        <w:topLinePunct w:val="0"/>
        <w:autoSpaceDE/>
        <w:autoSpaceDN/>
        <w:bidi w:val="0"/>
        <w:adjustRightInd/>
        <w:snapToGrid/>
        <w:spacing w:before="0" w:after="0" w:line="360" w:lineRule="auto"/>
        <w:textAlignment w:val="auto"/>
        <w:outlineLvl w:val="0"/>
        <w:rPr>
          <w:rFonts w:hint="eastAsia"/>
          <w:b w:val="0"/>
          <w:bCs w:val="0"/>
          <w:sz w:val="28"/>
          <w:szCs w:val="28"/>
        </w:rPr>
      </w:pPr>
      <w:bookmarkStart w:id="149" w:name="_Toc101443441"/>
      <w:bookmarkStart w:id="150" w:name="_Toc2154"/>
      <w:bookmarkStart w:id="151" w:name="_Toc12521"/>
      <w:bookmarkStart w:id="152" w:name="_Toc101441311"/>
      <w:bookmarkStart w:id="153" w:name="_Toc47360157"/>
      <w:bookmarkStart w:id="154" w:name="_Toc15580"/>
      <w:r>
        <w:rPr>
          <w:rFonts w:hint="eastAsia"/>
          <w:b w:val="0"/>
          <w:bCs w:val="0"/>
          <w:sz w:val="28"/>
          <w:szCs w:val="28"/>
        </w:rPr>
        <w:t xml:space="preserve">附录 </w:t>
      </w:r>
      <w:bookmarkEnd w:id="149"/>
      <w:bookmarkEnd w:id="150"/>
      <w:bookmarkEnd w:id="151"/>
      <w:bookmarkEnd w:id="152"/>
      <w:bookmarkEnd w:id="153"/>
      <w:bookmarkStart w:id="155" w:name="_Toc28236"/>
      <w:bookmarkStart w:id="156" w:name="_Toc47360161"/>
      <w:bookmarkStart w:id="157" w:name="_Toc22277"/>
      <w:bookmarkStart w:id="158" w:name="_Toc101443442"/>
      <w:bookmarkStart w:id="159" w:name="_Toc101441312"/>
      <w:r>
        <w:rPr>
          <w:rFonts w:hint="eastAsia"/>
          <w:b w:val="0"/>
          <w:bCs w:val="0"/>
          <w:sz w:val="28"/>
          <w:szCs w:val="28"/>
        </w:rPr>
        <w:t xml:space="preserve"> 佐证材料</w:t>
      </w:r>
      <w:bookmarkEnd w:id="154"/>
      <w:bookmarkEnd w:id="155"/>
      <w:bookmarkEnd w:id="156"/>
      <w:bookmarkEnd w:id="157"/>
      <w:bookmarkEnd w:id="158"/>
      <w:bookmarkEnd w:id="159"/>
    </w:p>
    <w:p w14:paraId="49E970C7">
      <w:pPr>
        <w:pageBreakBefore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bCs/>
          <w:color w:val="FF0000"/>
          <w:sz w:val="24"/>
        </w:rPr>
        <w:t>（包括专利证书、著作、政府批文、鉴定材料、获奖证明、产品检测报告、查新报告、合作意向书、投资意向以及其他证明项目创新性的材料和团队获奖情况）</w:t>
      </w:r>
      <w:bookmarkEnd w:id="1"/>
      <w:bookmarkEnd w:id="2"/>
      <w:bookmarkEnd w:id="3"/>
      <w:bookmarkEnd w:id="4"/>
    </w:p>
    <w:sectPr>
      <w:headerReference r:id="rId6" w:type="default"/>
      <w:footerReference r:id="rId8" w:type="default"/>
      <w:headerReference r:id="rId7" w:type="even"/>
      <w:footerReference r:id="rId9" w:type="even"/>
      <w:pgSz w:w="11906" w:h="16838"/>
      <w:pgMar w:top="1701" w:right="1134" w:bottom="1418" w:left="1701" w:header="1134" w:footer="992" w:gutter="0"/>
      <w:pgNumType w:fmt="numberInDash"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CE4C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AA6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304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9D321">
                          <w:pPr>
                            <w:pStyle w:val="13"/>
                            <w:rPr>
                              <w:rFonts w:eastAsia="宋体"/>
                            </w:rPr>
                          </w:pPr>
                          <w:r>
                            <w:fldChar w:fldCharType="begin"/>
                          </w:r>
                          <w:r>
                            <w:instrText xml:space="preserve"> PAGE  \* MERGEFORMAT </w:instrText>
                          </w:r>
                          <w:r>
                            <w:fldChar w:fldCharType="separate"/>
                          </w:r>
                          <w:r>
                            <w:t>- 19 -</w:t>
                          </w:r>
                          <w:r>
                            <w:fldChar w:fldCharType="end"/>
                          </w:r>
                        </w:p>
                        <w:p w14:paraId="528A40C2">
                          <w:pPr>
                            <w:pStyle w:val="13"/>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4pt;mso-position-horizontal:center;mso-position-horizontal-relative:margin;z-index:251659264;mso-width-relative:page;mso-height-relative:page;" filled="f" stroked="f" coordsize="21600,21600" o:gfxdata="UEsDBAoAAAAAAIdO4kAAAAAAAAAAAAAAAAAEAAAAZHJzL1BLAwQUAAAACACHTuJACUvKqtIAAAAE&#10;AQAADwAAAGRycy9kb3ducmV2LnhtbE2PQU/DMAyF70j8h8hI3Fi6CaGqNN0BwQ5wokOIo9e4TbfG&#10;qZqsG/x6DBe4WH569vPncn32g5ppin1gA8tFBoq4CbbnzsDb9ukmBxUTssUhMBn4pAjr6vKixMKG&#10;E7/SXKdOSQjHAg24lMZC69g48hgXYSQWrw2TxyRy6rSd8CThftCrLLvTHnuWCw5HenDUHOqjF4z3&#10;l8xvvlr34Z+xjbXbzpvHvTHXV8vsHlSic/obhh982YFKmHbhyDaqwYA8kn6reLe5qJ2BVS6Nrkr9&#10;H776BlBLAwQUAAAACACHTuJAQScRwDECAABYBAAADgAAAGRycy9lMm9Eb2MueG1srVTNjtMwEL4j&#10;8Q6W7zRpF6qqaroqWxUhVexKC+LsOk4TyX/YbpPyAPAGnLjsnefqc/A5P120cNgDF2c8M/7G3zfj&#10;LK4bJclROF8ZndHxKKVEaG7ySu8z+unj5tWMEh+Yzpk0WmT0JDy9Xr58sajtXExMaWQuHAGI9vPa&#10;ZrQMwc6TxPNSKOZHxgqNYGGcYgFbt09yx2qgK5lM0nSa1Mbl1hkuvId33QVpj+ieA2iKouJibfhB&#10;CR06VCckC6Dky8p6umxvWxSCh9ui8CIQmVEwDe2KIrB3cU2WCzbfO2bLivdXYM+5whNOilUaRS9Q&#10;axYYObjqLyhVcWe8KcKIG5V0RFpFwGKcPtHmvmRWtFwgtbcX0f3/g+UfjneOVHlGp1NKNFPo+PnH&#10;9/PPX+eHbwQ+CFRbP0fevUVmaN6aBmMz+D2ckXdTOBW/YEQQh7yni7yiCYTDeZW+nqWIcITGs8ks&#10;bgCfPJ62zod3wigSjYw6tK9VlR23PnSpQ0osps2mkrJtodSkBoerN2l74BIBuNSoETl0d41WaHZN&#10;T2xn8hN4OdONhrd8U6H4lvlwxxxmARfGawm3WAppUMT0FiWlcV//5Y/5aBGilNSYrYz6LwfmBCXy&#10;vUbzABkGww3GbjD0Qd0YjOsY79Dy1sQBF+RgFs6oz3hEq1gFIaY5amU0DOZN6CYcj5CL1apNwrhZ&#10;Frb63vIIHeXzdnUIkLBVNsrSadGrhYFre9M/jjjRf+7brMcf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UvKqtIAAAAEAQAADwAAAAAAAAABACAAAAAiAAAAZHJzL2Rvd25yZXYueG1sUEsBAhQA&#10;FAAAAAgAh07iQEEnEcAxAgAAWAQAAA4AAAAAAAAAAQAgAAAAIQEAAGRycy9lMm9Eb2MueG1sUEsF&#10;BgAAAAAGAAYAWQEAAMQFAAAAAA==&#10;">
              <v:fill on="f" focussize="0,0"/>
              <v:stroke on="f" weight="0.5pt"/>
              <v:imagedata o:title=""/>
              <o:lock v:ext="edit" aspectratio="f"/>
              <v:textbox inset="0mm,0mm,0mm,0mm" style="mso-fit-shape-to-text:t;">
                <w:txbxContent>
                  <w:p w14:paraId="1119D321">
                    <w:pPr>
                      <w:pStyle w:val="13"/>
                      <w:rPr>
                        <w:rFonts w:eastAsia="宋体"/>
                      </w:rPr>
                    </w:pPr>
                    <w:r>
                      <w:fldChar w:fldCharType="begin"/>
                    </w:r>
                    <w:r>
                      <w:instrText xml:space="preserve"> PAGE  \* MERGEFORMAT </w:instrText>
                    </w:r>
                    <w:r>
                      <w:fldChar w:fldCharType="separate"/>
                    </w:r>
                    <w:r>
                      <w:t>- 19 -</w:t>
                    </w:r>
                    <w:r>
                      <w:fldChar w:fldCharType="end"/>
                    </w:r>
                  </w:p>
                  <w:p w14:paraId="528A40C2">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D798">
    <w:pPr>
      <w:pStyle w:val="13"/>
      <w:rPr>
        <w:rFonts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55723">
                          <w:pPr>
                            <w:pStyle w:val="13"/>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1C55723">
                    <w:pPr>
                      <w:pStyle w:val="13"/>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DD36">
    <w:pPr>
      <w:pStyle w:val="14"/>
    </w:pPr>
    <w:r>
      <w:rPr>
        <w:rFonts w:hint="eastAsia"/>
      </w:rPr>
      <w:t>项目名称</w:t>
    </w:r>
  </w:p>
  <w:p w14:paraId="0E84B00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5704">
    <w:pPr>
      <w:pStyle w:val="14"/>
    </w:pPr>
    <w:r>
      <w:rPr>
        <w:rFonts w:hint="eastAsia"/>
      </w:rPr>
      <w:t>项目名称</w:t>
    </w:r>
  </w:p>
  <w:p w14:paraId="240C729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7156D"/>
    <w:multiLevelType w:val="singleLevel"/>
    <w:tmpl w:val="982715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MzBmOTUyZDQyYTY2MGM4ZTY3NmI2M2VhMWRmZTgifQ=="/>
  </w:docVars>
  <w:rsids>
    <w:rsidRoot w:val="00F25B84"/>
    <w:rsid w:val="000004AD"/>
    <w:rsid w:val="0001215B"/>
    <w:rsid w:val="000157DA"/>
    <w:rsid w:val="00016BED"/>
    <w:rsid w:val="00017DAE"/>
    <w:rsid w:val="00025094"/>
    <w:rsid w:val="00026489"/>
    <w:rsid w:val="00030D32"/>
    <w:rsid w:val="000447E1"/>
    <w:rsid w:val="000453BA"/>
    <w:rsid w:val="00051816"/>
    <w:rsid w:val="000531EE"/>
    <w:rsid w:val="00057C82"/>
    <w:rsid w:val="0006493C"/>
    <w:rsid w:val="00065438"/>
    <w:rsid w:val="0007594D"/>
    <w:rsid w:val="00085342"/>
    <w:rsid w:val="00085EE5"/>
    <w:rsid w:val="00086802"/>
    <w:rsid w:val="00087DFC"/>
    <w:rsid w:val="00093CAD"/>
    <w:rsid w:val="0009723C"/>
    <w:rsid w:val="000A2E16"/>
    <w:rsid w:val="000B2717"/>
    <w:rsid w:val="000D48D0"/>
    <w:rsid w:val="000E1140"/>
    <w:rsid w:val="000E1D64"/>
    <w:rsid w:val="000E4DEE"/>
    <w:rsid w:val="000F1821"/>
    <w:rsid w:val="000F448B"/>
    <w:rsid w:val="000F5FB0"/>
    <w:rsid w:val="00100D58"/>
    <w:rsid w:val="00101D86"/>
    <w:rsid w:val="00106E41"/>
    <w:rsid w:val="0011600B"/>
    <w:rsid w:val="001308E0"/>
    <w:rsid w:val="00132DB1"/>
    <w:rsid w:val="00134160"/>
    <w:rsid w:val="00134D52"/>
    <w:rsid w:val="00140187"/>
    <w:rsid w:val="00141A9A"/>
    <w:rsid w:val="00150031"/>
    <w:rsid w:val="0015049C"/>
    <w:rsid w:val="00151633"/>
    <w:rsid w:val="0015296A"/>
    <w:rsid w:val="00154C25"/>
    <w:rsid w:val="0016527D"/>
    <w:rsid w:val="001722C3"/>
    <w:rsid w:val="00175C11"/>
    <w:rsid w:val="0017635D"/>
    <w:rsid w:val="00176E0B"/>
    <w:rsid w:val="001773DA"/>
    <w:rsid w:val="001B35B0"/>
    <w:rsid w:val="001B4CD9"/>
    <w:rsid w:val="001B7FFE"/>
    <w:rsid w:val="001D3905"/>
    <w:rsid w:val="001D6064"/>
    <w:rsid w:val="001E0F37"/>
    <w:rsid w:val="001F06D2"/>
    <w:rsid w:val="00201B32"/>
    <w:rsid w:val="00206148"/>
    <w:rsid w:val="00211DC5"/>
    <w:rsid w:val="00213D60"/>
    <w:rsid w:val="00234B3F"/>
    <w:rsid w:val="0023798A"/>
    <w:rsid w:val="00244D63"/>
    <w:rsid w:val="00265789"/>
    <w:rsid w:val="00272DC5"/>
    <w:rsid w:val="00290785"/>
    <w:rsid w:val="002A4C47"/>
    <w:rsid w:val="002A6616"/>
    <w:rsid w:val="002D3524"/>
    <w:rsid w:val="002D48B0"/>
    <w:rsid w:val="002F15E0"/>
    <w:rsid w:val="002F22C9"/>
    <w:rsid w:val="002F39CC"/>
    <w:rsid w:val="0030308B"/>
    <w:rsid w:val="0030548D"/>
    <w:rsid w:val="003105E6"/>
    <w:rsid w:val="003163F6"/>
    <w:rsid w:val="00325388"/>
    <w:rsid w:val="0033508E"/>
    <w:rsid w:val="00345A53"/>
    <w:rsid w:val="00350D60"/>
    <w:rsid w:val="00372876"/>
    <w:rsid w:val="00385682"/>
    <w:rsid w:val="003900F6"/>
    <w:rsid w:val="00390E0E"/>
    <w:rsid w:val="003A2574"/>
    <w:rsid w:val="003A42B6"/>
    <w:rsid w:val="003A6F61"/>
    <w:rsid w:val="003C1E96"/>
    <w:rsid w:val="003C6860"/>
    <w:rsid w:val="003D1A5E"/>
    <w:rsid w:val="003D2664"/>
    <w:rsid w:val="003E06A0"/>
    <w:rsid w:val="003E18EC"/>
    <w:rsid w:val="003F140C"/>
    <w:rsid w:val="003F25C6"/>
    <w:rsid w:val="00401F79"/>
    <w:rsid w:val="00404796"/>
    <w:rsid w:val="00407FFB"/>
    <w:rsid w:val="0041123A"/>
    <w:rsid w:val="00417DFD"/>
    <w:rsid w:val="0042137F"/>
    <w:rsid w:val="004345D8"/>
    <w:rsid w:val="004349CC"/>
    <w:rsid w:val="00437956"/>
    <w:rsid w:val="004410F8"/>
    <w:rsid w:val="00443AE4"/>
    <w:rsid w:val="00457C9B"/>
    <w:rsid w:val="004629EF"/>
    <w:rsid w:val="00473969"/>
    <w:rsid w:val="00476FD7"/>
    <w:rsid w:val="00487546"/>
    <w:rsid w:val="00491BB2"/>
    <w:rsid w:val="00497B6E"/>
    <w:rsid w:val="004B3D05"/>
    <w:rsid w:val="004B6172"/>
    <w:rsid w:val="004C34F9"/>
    <w:rsid w:val="004D6694"/>
    <w:rsid w:val="004D7D56"/>
    <w:rsid w:val="004E09CA"/>
    <w:rsid w:val="004E136A"/>
    <w:rsid w:val="004E51D2"/>
    <w:rsid w:val="004E7405"/>
    <w:rsid w:val="004F2244"/>
    <w:rsid w:val="004F44A1"/>
    <w:rsid w:val="00506C8F"/>
    <w:rsid w:val="005177A5"/>
    <w:rsid w:val="00525B92"/>
    <w:rsid w:val="00526D7F"/>
    <w:rsid w:val="00532830"/>
    <w:rsid w:val="005334A3"/>
    <w:rsid w:val="00545116"/>
    <w:rsid w:val="005648D4"/>
    <w:rsid w:val="005661DC"/>
    <w:rsid w:val="005736C3"/>
    <w:rsid w:val="005736DA"/>
    <w:rsid w:val="00573C24"/>
    <w:rsid w:val="00574B91"/>
    <w:rsid w:val="00576EF5"/>
    <w:rsid w:val="00577F61"/>
    <w:rsid w:val="00583199"/>
    <w:rsid w:val="005865C4"/>
    <w:rsid w:val="005965C9"/>
    <w:rsid w:val="005A27F2"/>
    <w:rsid w:val="005A4F42"/>
    <w:rsid w:val="005A71C6"/>
    <w:rsid w:val="005B3261"/>
    <w:rsid w:val="005B69ED"/>
    <w:rsid w:val="005D1D80"/>
    <w:rsid w:val="005D5061"/>
    <w:rsid w:val="005E3D25"/>
    <w:rsid w:val="005F303F"/>
    <w:rsid w:val="005F47AE"/>
    <w:rsid w:val="006029F0"/>
    <w:rsid w:val="00610100"/>
    <w:rsid w:val="006237A2"/>
    <w:rsid w:val="0062757A"/>
    <w:rsid w:val="00634C0B"/>
    <w:rsid w:val="00651C58"/>
    <w:rsid w:val="006524B5"/>
    <w:rsid w:val="00652BFC"/>
    <w:rsid w:val="0065464E"/>
    <w:rsid w:val="006555FF"/>
    <w:rsid w:val="00672717"/>
    <w:rsid w:val="0067349E"/>
    <w:rsid w:val="00681460"/>
    <w:rsid w:val="00682FDE"/>
    <w:rsid w:val="006837A7"/>
    <w:rsid w:val="00687488"/>
    <w:rsid w:val="00693448"/>
    <w:rsid w:val="00695676"/>
    <w:rsid w:val="006971E2"/>
    <w:rsid w:val="006A77A8"/>
    <w:rsid w:val="006B1CD2"/>
    <w:rsid w:val="006C05D5"/>
    <w:rsid w:val="006C53D9"/>
    <w:rsid w:val="006C64DB"/>
    <w:rsid w:val="006C7885"/>
    <w:rsid w:val="006D3974"/>
    <w:rsid w:val="006E1F3A"/>
    <w:rsid w:val="006F1231"/>
    <w:rsid w:val="006F4539"/>
    <w:rsid w:val="006F4D36"/>
    <w:rsid w:val="006F5DC9"/>
    <w:rsid w:val="00716517"/>
    <w:rsid w:val="007256BE"/>
    <w:rsid w:val="0074188A"/>
    <w:rsid w:val="00741D11"/>
    <w:rsid w:val="00741DA4"/>
    <w:rsid w:val="007469BF"/>
    <w:rsid w:val="00765E3F"/>
    <w:rsid w:val="00771325"/>
    <w:rsid w:val="00771919"/>
    <w:rsid w:val="00772F98"/>
    <w:rsid w:val="0077424A"/>
    <w:rsid w:val="00780C0C"/>
    <w:rsid w:val="00781F7F"/>
    <w:rsid w:val="00790463"/>
    <w:rsid w:val="00790AEB"/>
    <w:rsid w:val="00792180"/>
    <w:rsid w:val="00792EDF"/>
    <w:rsid w:val="00794108"/>
    <w:rsid w:val="007A0627"/>
    <w:rsid w:val="007A27D4"/>
    <w:rsid w:val="007B1413"/>
    <w:rsid w:val="007C3929"/>
    <w:rsid w:val="007C5896"/>
    <w:rsid w:val="007D122D"/>
    <w:rsid w:val="007D612A"/>
    <w:rsid w:val="007F1779"/>
    <w:rsid w:val="007F2D77"/>
    <w:rsid w:val="007F4269"/>
    <w:rsid w:val="008020DE"/>
    <w:rsid w:val="00812E06"/>
    <w:rsid w:val="0081583E"/>
    <w:rsid w:val="0082380E"/>
    <w:rsid w:val="00823B00"/>
    <w:rsid w:val="008253D9"/>
    <w:rsid w:val="00825467"/>
    <w:rsid w:val="00825522"/>
    <w:rsid w:val="00826F4F"/>
    <w:rsid w:val="00832D65"/>
    <w:rsid w:val="0083592B"/>
    <w:rsid w:val="00842F04"/>
    <w:rsid w:val="00851578"/>
    <w:rsid w:val="00857F54"/>
    <w:rsid w:val="0086020F"/>
    <w:rsid w:val="00865E84"/>
    <w:rsid w:val="008851F8"/>
    <w:rsid w:val="00892431"/>
    <w:rsid w:val="008A7F15"/>
    <w:rsid w:val="008B32BD"/>
    <w:rsid w:val="008B4847"/>
    <w:rsid w:val="008B4AF4"/>
    <w:rsid w:val="008B4C0B"/>
    <w:rsid w:val="008B6DAB"/>
    <w:rsid w:val="008D7387"/>
    <w:rsid w:val="008E52FF"/>
    <w:rsid w:val="008E55FE"/>
    <w:rsid w:val="008F4A19"/>
    <w:rsid w:val="008F57C8"/>
    <w:rsid w:val="00930BC2"/>
    <w:rsid w:val="00934486"/>
    <w:rsid w:val="00934D44"/>
    <w:rsid w:val="00935987"/>
    <w:rsid w:val="00950AC2"/>
    <w:rsid w:val="009525E7"/>
    <w:rsid w:val="00955827"/>
    <w:rsid w:val="00956FB9"/>
    <w:rsid w:val="009652E0"/>
    <w:rsid w:val="00972789"/>
    <w:rsid w:val="00972F73"/>
    <w:rsid w:val="00974B06"/>
    <w:rsid w:val="0098767A"/>
    <w:rsid w:val="00992F4B"/>
    <w:rsid w:val="009B135F"/>
    <w:rsid w:val="009B6B14"/>
    <w:rsid w:val="009C5B7A"/>
    <w:rsid w:val="009D4F80"/>
    <w:rsid w:val="009D7B18"/>
    <w:rsid w:val="009E31A1"/>
    <w:rsid w:val="009F01F7"/>
    <w:rsid w:val="009F40EA"/>
    <w:rsid w:val="00A10C66"/>
    <w:rsid w:val="00A22E1E"/>
    <w:rsid w:val="00A24CB3"/>
    <w:rsid w:val="00A25F28"/>
    <w:rsid w:val="00A31209"/>
    <w:rsid w:val="00A3678A"/>
    <w:rsid w:val="00A37560"/>
    <w:rsid w:val="00A400C4"/>
    <w:rsid w:val="00A41184"/>
    <w:rsid w:val="00A43AB1"/>
    <w:rsid w:val="00A467D1"/>
    <w:rsid w:val="00A61224"/>
    <w:rsid w:val="00A635EF"/>
    <w:rsid w:val="00A7210E"/>
    <w:rsid w:val="00A8067F"/>
    <w:rsid w:val="00A80CC4"/>
    <w:rsid w:val="00A93EA2"/>
    <w:rsid w:val="00A96B9D"/>
    <w:rsid w:val="00A97F07"/>
    <w:rsid w:val="00AA1096"/>
    <w:rsid w:val="00AA38AC"/>
    <w:rsid w:val="00AB0693"/>
    <w:rsid w:val="00AB365B"/>
    <w:rsid w:val="00AB3B08"/>
    <w:rsid w:val="00AB3BC7"/>
    <w:rsid w:val="00AC3889"/>
    <w:rsid w:val="00B002BF"/>
    <w:rsid w:val="00B00D6E"/>
    <w:rsid w:val="00B026EA"/>
    <w:rsid w:val="00B10BD0"/>
    <w:rsid w:val="00B116D2"/>
    <w:rsid w:val="00B251A1"/>
    <w:rsid w:val="00B274B0"/>
    <w:rsid w:val="00B304BB"/>
    <w:rsid w:val="00B44F79"/>
    <w:rsid w:val="00B4653D"/>
    <w:rsid w:val="00B47174"/>
    <w:rsid w:val="00B472E5"/>
    <w:rsid w:val="00B509B9"/>
    <w:rsid w:val="00B524D9"/>
    <w:rsid w:val="00B6470B"/>
    <w:rsid w:val="00B736E0"/>
    <w:rsid w:val="00B74B0D"/>
    <w:rsid w:val="00B74FAC"/>
    <w:rsid w:val="00B767E6"/>
    <w:rsid w:val="00B924C1"/>
    <w:rsid w:val="00BB1B16"/>
    <w:rsid w:val="00BB3997"/>
    <w:rsid w:val="00BB43F3"/>
    <w:rsid w:val="00BB7CEA"/>
    <w:rsid w:val="00BC2A00"/>
    <w:rsid w:val="00BC50A1"/>
    <w:rsid w:val="00BE2151"/>
    <w:rsid w:val="00BE7294"/>
    <w:rsid w:val="00BF4BFF"/>
    <w:rsid w:val="00C07221"/>
    <w:rsid w:val="00C11F11"/>
    <w:rsid w:val="00C17761"/>
    <w:rsid w:val="00C25DAA"/>
    <w:rsid w:val="00C30721"/>
    <w:rsid w:val="00C30935"/>
    <w:rsid w:val="00C419D2"/>
    <w:rsid w:val="00C45CBF"/>
    <w:rsid w:val="00C560B6"/>
    <w:rsid w:val="00C572D2"/>
    <w:rsid w:val="00C71238"/>
    <w:rsid w:val="00C712CC"/>
    <w:rsid w:val="00C765DD"/>
    <w:rsid w:val="00C846E3"/>
    <w:rsid w:val="00CA2DB5"/>
    <w:rsid w:val="00CB7691"/>
    <w:rsid w:val="00CC58B3"/>
    <w:rsid w:val="00CC639B"/>
    <w:rsid w:val="00CC6FC3"/>
    <w:rsid w:val="00CD57E5"/>
    <w:rsid w:val="00CD73F7"/>
    <w:rsid w:val="00CE02F1"/>
    <w:rsid w:val="00CE2557"/>
    <w:rsid w:val="00CE49B9"/>
    <w:rsid w:val="00CF16C0"/>
    <w:rsid w:val="00CF6447"/>
    <w:rsid w:val="00D06E57"/>
    <w:rsid w:val="00D20DDC"/>
    <w:rsid w:val="00D3547E"/>
    <w:rsid w:val="00D37A5D"/>
    <w:rsid w:val="00D4214C"/>
    <w:rsid w:val="00D47C16"/>
    <w:rsid w:val="00D5470A"/>
    <w:rsid w:val="00D67B8B"/>
    <w:rsid w:val="00D7530F"/>
    <w:rsid w:val="00D77E2F"/>
    <w:rsid w:val="00D81777"/>
    <w:rsid w:val="00D93C2A"/>
    <w:rsid w:val="00D96C61"/>
    <w:rsid w:val="00DB30C3"/>
    <w:rsid w:val="00DB5D22"/>
    <w:rsid w:val="00DC3521"/>
    <w:rsid w:val="00DC601A"/>
    <w:rsid w:val="00DC69DC"/>
    <w:rsid w:val="00DC7800"/>
    <w:rsid w:val="00DD5001"/>
    <w:rsid w:val="00DF73C1"/>
    <w:rsid w:val="00E123B9"/>
    <w:rsid w:val="00E12955"/>
    <w:rsid w:val="00E13B99"/>
    <w:rsid w:val="00E209A5"/>
    <w:rsid w:val="00E20FBC"/>
    <w:rsid w:val="00E21959"/>
    <w:rsid w:val="00E308E9"/>
    <w:rsid w:val="00E311EB"/>
    <w:rsid w:val="00E33A41"/>
    <w:rsid w:val="00E424E7"/>
    <w:rsid w:val="00E441A3"/>
    <w:rsid w:val="00E508E2"/>
    <w:rsid w:val="00E51DDB"/>
    <w:rsid w:val="00E6033F"/>
    <w:rsid w:val="00E65059"/>
    <w:rsid w:val="00E809D3"/>
    <w:rsid w:val="00E82F29"/>
    <w:rsid w:val="00E93506"/>
    <w:rsid w:val="00EA5305"/>
    <w:rsid w:val="00EB031D"/>
    <w:rsid w:val="00EB21C8"/>
    <w:rsid w:val="00EB58D6"/>
    <w:rsid w:val="00ED0D05"/>
    <w:rsid w:val="00ED2113"/>
    <w:rsid w:val="00ED3CDC"/>
    <w:rsid w:val="00ED4BC6"/>
    <w:rsid w:val="00ED632B"/>
    <w:rsid w:val="00EE1292"/>
    <w:rsid w:val="00EF0A46"/>
    <w:rsid w:val="00F014B5"/>
    <w:rsid w:val="00F043F0"/>
    <w:rsid w:val="00F14D69"/>
    <w:rsid w:val="00F21936"/>
    <w:rsid w:val="00F25B84"/>
    <w:rsid w:val="00F4018D"/>
    <w:rsid w:val="00F40B7E"/>
    <w:rsid w:val="00F41E3E"/>
    <w:rsid w:val="00F429E4"/>
    <w:rsid w:val="00F506FD"/>
    <w:rsid w:val="00F52D19"/>
    <w:rsid w:val="00F55BFF"/>
    <w:rsid w:val="00F6061F"/>
    <w:rsid w:val="00F60684"/>
    <w:rsid w:val="00F66C4C"/>
    <w:rsid w:val="00F71CBC"/>
    <w:rsid w:val="00F82336"/>
    <w:rsid w:val="00F835AA"/>
    <w:rsid w:val="00F854C5"/>
    <w:rsid w:val="00F86C39"/>
    <w:rsid w:val="00F92BFB"/>
    <w:rsid w:val="00F930A5"/>
    <w:rsid w:val="00FA48F9"/>
    <w:rsid w:val="00FB3FE0"/>
    <w:rsid w:val="00FB69B5"/>
    <w:rsid w:val="00FC09A5"/>
    <w:rsid w:val="00FE0E4A"/>
    <w:rsid w:val="00FF1DE8"/>
    <w:rsid w:val="00FF4AAE"/>
    <w:rsid w:val="021150A9"/>
    <w:rsid w:val="021E713D"/>
    <w:rsid w:val="024B4914"/>
    <w:rsid w:val="02BE352A"/>
    <w:rsid w:val="02CF33EE"/>
    <w:rsid w:val="02F706DA"/>
    <w:rsid w:val="02F86708"/>
    <w:rsid w:val="03BB54EE"/>
    <w:rsid w:val="0476308F"/>
    <w:rsid w:val="049C3739"/>
    <w:rsid w:val="05193A3D"/>
    <w:rsid w:val="05257084"/>
    <w:rsid w:val="053A1CD1"/>
    <w:rsid w:val="05B705AF"/>
    <w:rsid w:val="061737D1"/>
    <w:rsid w:val="062260D2"/>
    <w:rsid w:val="065E50CE"/>
    <w:rsid w:val="066633E7"/>
    <w:rsid w:val="066918D5"/>
    <w:rsid w:val="069C2F7C"/>
    <w:rsid w:val="071B7E47"/>
    <w:rsid w:val="07756020"/>
    <w:rsid w:val="078A010D"/>
    <w:rsid w:val="08E2283A"/>
    <w:rsid w:val="09283E02"/>
    <w:rsid w:val="092A14FC"/>
    <w:rsid w:val="094B38F4"/>
    <w:rsid w:val="096C03CE"/>
    <w:rsid w:val="09E817A1"/>
    <w:rsid w:val="0A1E42D5"/>
    <w:rsid w:val="0A1F2E12"/>
    <w:rsid w:val="0A2262DB"/>
    <w:rsid w:val="0A6F2DFC"/>
    <w:rsid w:val="0A9F3299"/>
    <w:rsid w:val="0AAB5833"/>
    <w:rsid w:val="0ABE0148"/>
    <w:rsid w:val="0AEF0E88"/>
    <w:rsid w:val="0AFA6465"/>
    <w:rsid w:val="0BD95284"/>
    <w:rsid w:val="0BF41F06"/>
    <w:rsid w:val="0C73358A"/>
    <w:rsid w:val="0CF36237"/>
    <w:rsid w:val="0D0D4748"/>
    <w:rsid w:val="0E15407E"/>
    <w:rsid w:val="0E7B3031"/>
    <w:rsid w:val="0EE873E9"/>
    <w:rsid w:val="0F18275D"/>
    <w:rsid w:val="0F3048BE"/>
    <w:rsid w:val="0FCF63ED"/>
    <w:rsid w:val="101D5025"/>
    <w:rsid w:val="10877F9D"/>
    <w:rsid w:val="10D40275"/>
    <w:rsid w:val="11366839"/>
    <w:rsid w:val="11AC7CC6"/>
    <w:rsid w:val="11F52A10"/>
    <w:rsid w:val="1203065D"/>
    <w:rsid w:val="12C212F2"/>
    <w:rsid w:val="12CF45E0"/>
    <w:rsid w:val="12F42612"/>
    <w:rsid w:val="13022708"/>
    <w:rsid w:val="136165B0"/>
    <w:rsid w:val="13634786"/>
    <w:rsid w:val="139C7E2A"/>
    <w:rsid w:val="13ED3757"/>
    <w:rsid w:val="13F44E84"/>
    <w:rsid w:val="144C6C0B"/>
    <w:rsid w:val="149B1A4E"/>
    <w:rsid w:val="14BB6D43"/>
    <w:rsid w:val="14DC053A"/>
    <w:rsid w:val="150E314F"/>
    <w:rsid w:val="15A847D8"/>
    <w:rsid w:val="15AE73CC"/>
    <w:rsid w:val="15ED29DB"/>
    <w:rsid w:val="16332786"/>
    <w:rsid w:val="164754EA"/>
    <w:rsid w:val="169455F6"/>
    <w:rsid w:val="16AC4AA1"/>
    <w:rsid w:val="181535ED"/>
    <w:rsid w:val="18334B66"/>
    <w:rsid w:val="184C10B2"/>
    <w:rsid w:val="18AC1CDC"/>
    <w:rsid w:val="18CF62D0"/>
    <w:rsid w:val="18DA64D4"/>
    <w:rsid w:val="194A3ED4"/>
    <w:rsid w:val="19996254"/>
    <w:rsid w:val="19D5446E"/>
    <w:rsid w:val="1A21210F"/>
    <w:rsid w:val="1A695106"/>
    <w:rsid w:val="1AB82645"/>
    <w:rsid w:val="1B2731C6"/>
    <w:rsid w:val="1BA56219"/>
    <w:rsid w:val="1BB437E2"/>
    <w:rsid w:val="1C952AC4"/>
    <w:rsid w:val="1C9A1035"/>
    <w:rsid w:val="1CC107E9"/>
    <w:rsid w:val="1D4138DD"/>
    <w:rsid w:val="1D5822E5"/>
    <w:rsid w:val="1DC0428D"/>
    <w:rsid w:val="1E304F17"/>
    <w:rsid w:val="1E657B07"/>
    <w:rsid w:val="1E9D1D46"/>
    <w:rsid w:val="1EEE442E"/>
    <w:rsid w:val="1EF26391"/>
    <w:rsid w:val="1F385C63"/>
    <w:rsid w:val="1F5E5F9F"/>
    <w:rsid w:val="1FED6CA1"/>
    <w:rsid w:val="207C5AC0"/>
    <w:rsid w:val="20D826A9"/>
    <w:rsid w:val="20EF5E4E"/>
    <w:rsid w:val="21247F3C"/>
    <w:rsid w:val="213E1FAA"/>
    <w:rsid w:val="21612E8A"/>
    <w:rsid w:val="22605FA8"/>
    <w:rsid w:val="228B1A8D"/>
    <w:rsid w:val="2292394C"/>
    <w:rsid w:val="22DE2323"/>
    <w:rsid w:val="232836F8"/>
    <w:rsid w:val="235A7381"/>
    <w:rsid w:val="23622911"/>
    <w:rsid w:val="23D26F32"/>
    <w:rsid w:val="24003174"/>
    <w:rsid w:val="244A4344"/>
    <w:rsid w:val="24810A03"/>
    <w:rsid w:val="24EA46FD"/>
    <w:rsid w:val="252F4403"/>
    <w:rsid w:val="258A22F7"/>
    <w:rsid w:val="25A405E9"/>
    <w:rsid w:val="26412A64"/>
    <w:rsid w:val="2682359D"/>
    <w:rsid w:val="268D2C7C"/>
    <w:rsid w:val="26B26F4E"/>
    <w:rsid w:val="276721DF"/>
    <w:rsid w:val="277A1F20"/>
    <w:rsid w:val="277F77F9"/>
    <w:rsid w:val="281A623B"/>
    <w:rsid w:val="281F2669"/>
    <w:rsid w:val="282C5DC1"/>
    <w:rsid w:val="285B1279"/>
    <w:rsid w:val="2874309E"/>
    <w:rsid w:val="28CD288E"/>
    <w:rsid w:val="29941951"/>
    <w:rsid w:val="29E9297A"/>
    <w:rsid w:val="2A047761"/>
    <w:rsid w:val="2A167814"/>
    <w:rsid w:val="2AD00AB4"/>
    <w:rsid w:val="2AF62EB4"/>
    <w:rsid w:val="2B835B5C"/>
    <w:rsid w:val="2BC643DE"/>
    <w:rsid w:val="2C251BC9"/>
    <w:rsid w:val="2C672D77"/>
    <w:rsid w:val="2CCB6F5C"/>
    <w:rsid w:val="2D004C65"/>
    <w:rsid w:val="2D262DCA"/>
    <w:rsid w:val="2D553240"/>
    <w:rsid w:val="2DA76CE0"/>
    <w:rsid w:val="2DC42436"/>
    <w:rsid w:val="2E2A731E"/>
    <w:rsid w:val="2E665A57"/>
    <w:rsid w:val="2EC16F63"/>
    <w:rsid w:val="2ED4483E"/>
    <w:rsid w:val="2F1F0B51"/>
    <w:rsid w:val="2F233359"/>
    <w:rsid w:val="2F3E79A9"/>
    <w:rsid w:val="2F517B8F"/>
    <w:rsid w:val="2F833B8A"/>
    <w:rsid w:val="2FEC2175"/>
    <w:rsid w:val="301E2F71"/>
    <w:rsid w:val="301F08C9"/>
    <w:rsid w:val="305B0ACF"/>
    <w:rsid w:val="30801C19"/>
    <w:rsid w:val="30924684"/>
    <w:rsid w:val="30BB4D8B"/>
    <w:rsid w:val="31123EC1"/>
    <w:rsid w:val="31517887"/>
    <w:rsid w:val="31D46E2C"/>
    <w:rsid w:val="322F5A21"/>
    <w:rsid w:val="326C1810"/>
    <w:rsid w:val="327945FE"/>
    <w:rsid w:val="327B194A"/>
    <w:rsid w:val="32F833EA"/>
    <w:rsid w:val="332F07AD"/>
    <w:rsid w:val="33322D4A"/>
    <w:rsid w:val="33831EE6"/>
    <w:rsid w:val="33D13D5B"/>
    <w:rsid w:val="34201131"/>
    <w:rsid w:val="34A76F2F"/>
    <w:rsid w:val="34D634BB"/>
    <w:rsid w:val="34D84162"/>
    <w:rsid w:val="34E46A53"/>
    <w:rsid w:val="351E3437"/>
    <w:rsid w:val="35912F63"/>
    <w:rsid w:val="35BF6D9F"/>
    <w:rsid w:val="35EA2B78"/>
    <w:rsid w:val="37061AAB"/>
    <w:rsid w:val="3717733B"/>
    <w:rsid w:val="37D06481"/>
    <w:rsid w:val="37F97F2F"/>
    <w:rsid w:val="381131FB"/>
    <w:rsid w:val="38E211A0"/>
    <w:rsid w:val="39730C0E"/>
    <w:rsid w:val="3A0D2425"/>
    <w:rsid w:val="3B2D27BC"/>
    <w:rsid w:val="3B975488"/>
    <w:rsid w:val="3BCB6BD5"/>
    <w:rsid w:val="3C6F3569"/>
    <w:rsid w:val="3CB42500"/>
    <w:rsid w:val="3D52240F"/>
    <w:rsid w:val="3D8143F0"/>
    <w:rsid w:val="3DBF190F"/>
    <w:rsid w:val="3EB05D2B"/>
    <w:rsid w:val="3EF21950"/>
    <w:rsid w:val="3F254950"/>
    <w:rsid w:val="3F647B96"/>
    <w:rsid w:val="3F783970"/>
    <w:rsid w:val="3F8B4F9C"/>
    <w:rsid w:val="3FA31851"/>
    <w:rsid w:val="3FB50876"/>
    <w:rsid w:val="3FC74253"/>
    <w:rsid w:val="4009787F"/>
    <w:rsid w:val="403E258B"/>
    <w:rsid w:val="40A62CE1"/>
    <w:rsid w:val="41001365"/>
    <w:rsid w:val="4140252D"/>
    <w:rsid w:val="41425344"/>
    <w:rsid w:val="41815C11"/>
    <w:rsid w:val="418211AA"/>
    <w:rsid w:val="41AC6C02"/>
    <w:rsid w:val="42293958"/>
    <w:rsid w:val="423E63CE"/>
    <w:rsid w:val="42897EE3"/>
    <w:rsid w:val="42FE16E0"/>
    <w:rsid w:val="43856994"/>
    <w:rsid w:val="44934CDB"/>
    <w:rsid w:val="44C72C54"/>
    <w:rsid w:val="450D243A"/>
    <w:rsid w:val="45486B80"/>
    <w:rsid w:val="45500F66"/>
    <w:rsid w:val="45555C40"/>
    <w:rsid w:val="45AB29CB"/>
    <w:rsid w:val="45DC271B"/>
    <w:rsid w:val="45F814D5"/>
    <w:rsid w:val="45FA302F"/>
    <w:rsid w:val="463221DC"/>
    <w:rsid w:val="4698181D"/>
    <w:rsid w:val="46A46465"/>
    <w:rsid w:val="47450BE3"/>
    <w:rsid w:val="476B35F1"/>
    <w:rsid w:val="481D48C1"/>
    <w:rsid w:val="482C16B5"/>
    <w:rsid w:val="48377ABE"/>
    <w:rsid w:val="483E085A"/>
    <w:rsid w:val="485B51BE"/>
    <w:rsid w:val="48F36EB5"/>
    <w:rsid w:val="48F41F42"/>
    <w:rsid w:val="495168F0"/>
    <w:rsid w:val="49656CBF"/>
    <w:rsid w:val="49976CFD"/>
    <w:rsid w:val="49ED2BA2"/>
    <w:rsid w:val="4A0206D3"/>
    <w:rsid w:val="4A2A586B"/>
    <w:rsid w:val="4A54410B"/>
    <w:rsid w:val="4A983355"/>
    <w:rsid w:val="4B07677F"/>
    <w:rsid w:val="4B086215"/>
    <w:rsid w:val="4BC875D7"/>
    <w:rsid w:val="4C0D4308"/>
    <w:rsid w:val="4C247276"/>
    <w:rsid w:val="4C435610"/>
    <w:rsid w:val="4CA64325"/>
    <w:rsid w:val="4D471D8E"/>
    <w:rsid w:val="4E23474A"/>
    <w:rsid w:val="4E760EDB"/>
    <w:rsid w:val="4ECD368F"/>
    <w:rsid w:val="4EFB6B1A"/>
    <w:rsid w:val="4FBA0F8C"/>
    <w:rsid w:val="4FC94854"/>
    <w:rsid w:val="502D0678"/>
    <w:rsid w:val="50891205"/>
    <w:rsid w:val="50AA162F"/>
    <w:rsid w:val="50B20A1C"/>
    <w:rsid w:val="51111BAB"/>
    <w:rsid w:val="5185388B"/>
    <w:rsid w:val="518A7BDB"/>
    <w:rsid w:val="521463AC"/>
    <w:rsid w:val="534D013C"/>
    <w:rsid w:val="5364487E"/>
    <w:rsid w:val="53A03A39"/>
    <w:rsid w:val="53BA1424"/>
    <w:rsid w:val="54333A63"/>
    <w:rsid w:val="54CF246E"/>
    <w:rsid w:val="555B044C"/>
    <w:rsid w:val="55DF1A66"/>
    <w:rsid w:val="55F65078"/>
    <w:rsid w:val="56261649"/>
    <w:rsid w:val="56DF417F"/>
    <w:rsid w:val="57131E3B"/>
    <w:rsid w:val="578224EB"/>
    <w:rsid w:val="57D226A7"/>
    <w:rsid w:val="581C0F1E"/>
    <w:rsid w:val="58394FDF"/>
    <w:rsid w:val="58B6223F"/>
    <w:rsid w:val="59074604"/>
    <w:rsid w:val="59200E00"/>
    <w:rsid w:val="59350841"/>
    <w:rsid w:val="5937229F"/>
    <w:rsid w:val="595931D8"/>
    <w:rsid w:val="59713C07"/>
    <w:rsid w:val="59773DE5"/>
    <w:rsid w:val="59C9275B"/>
    <w:rsid w:val="5A0040CD"/>
    <w:rsid w:val="5A1A29F0"/>
    <w:rsid w:val="5A636F8C"/>
    <w:rsid w:val="5AE050B9"/>
    <w:rsid w:val="5AFC62A6"/>
    <w:rsid w:val="5B3E69C7"/>
    <w:rsid w:val="5B4358F8"/>
    <w:rsid w:val="5B5F2152"/>
    <w:rsid w:val="5B6E762F"/>
    <w:rsid w:val="5C035433"/>
    <w:rsid w:val="5C884FF5"/>
    <w:rsid w:val="5CD105B2"/>
    <w:rsid w:val="5CE45B49"/>
    <w:rsid w:val="5D470D48"/>
    <w:rsid w:val="5D53724B"/>
    <w:rsid w:val="5D5E032E"/>
    <w:rsid w:val="5D702A0C"/>
    <w:rsid w:val="5DB91ED2"/>
    <w:rsid w:val="5DE367B2"/>
    <w:rsid w:val="5E0A20F7"/>
    <w:rsid w:val="5E3751FF"/>
    <w:rsid w:val="5E7C31A7"/>
    <w:rsid w:val="5EBB32CA"/>
    <w:rsid w:val="5ED37944"/>
    <w:rsid w:val="5F06608E"/>
    <w:rsid w:val="5F42743B"/>
    <w:rsid w:val="5F622221"/>
    <w:rsid w:val="5FB16619"/>
    <w:rsid w:val="600B38B6"/>
    <w:rsid w:val="6015040F"/>
    <w:rsid w:val="60AA6B1F"/>
    <w:rsid w:val="610769AD"/>
    <w:rsid w:val="611D67CD"/>
    <w:rsid w:val="61D0416E"/>
    <w:rsid w:val="62227E3F"/>
    <w:rsid w:val="62356C77"/>
    <w:rsid w:val="627A6A5B"/>
    <w:rsid w:val="628F3260"/>
    <w:rsid w:val="6295025A"/>
    <w:rsid w:val="629A5DD6"/>
    <w:rsid w:val="632550A5"/>
    <w:rsid w:val="63833344"/>
    <w:rsid w:val="63C91E22"/>
    <w:rsid w:val="63E46923"/>
    <w:rsid w:val="63FB00AA"/>
    <w:rsid w:val="641A69EB"/>
    <w:rsid w:val="64BD7608"/>
    <w:rsid w:val="64D11658"/>
    <w:rsid w:val="64D41585"/>
    <w:rsid w:val="650F3743"/>
    <w:rsid w:val="6557621F"/>
    <w:rsid w:val="656A0586"/>
    <w:rsid w:val="65C3252A"/>
    <w:rsid w:val="65FB3C7F"/>
    <w:rsid w:val="661B30C3"/>
    <w:rsid w:val="66372656"/>
    <w:rsid w:val="663D541B"/>
    <w:rsid w:val="665B2040"/>
    <w:rsid w:val="668D4017"/>
    <w:rsid w:val="66BC73AC"/>
    <w:rsid w:val="66E66683"/>
    <w:rsid w:val="66EB1D18"/>
    <w:rsid w:val="66FD3BCB"/>
    <w:rsid w:val="672A3F5C"/>
    <w:rsid w:val="67E0122B"/>
    <w:rsid w:val="67FE7022"/>
    <w:rsid w:val="68234329"/>
    <w:rsid w:val="6878439E"/>
    <w:rsid w:val="688805C9"/>
    <w:rsid w:val="68BF5D73"/>
    <w:rsid w:val="68E127A5"/>
    <w:rsid w:val="69165897"/>
    <w:rsid w:val="691D18F1"/>
    <w:rsid w:val="6A095557"/>
    <w:rsid w:val="6A0B4A68"/>
    <w:rsid w:val="6A8F7CA5"/>
    <w:rsid w:val="6BA97AD7"/>
    <w:rsid w:val="6BF9646C"/>
    <w:rsid w:val="6BFF15F2"/>
    <w:rsid w:val="6C911D1F"/>
    <w:rsid w:val="6C9972B9"/>
    <w:rsid w:val="6CAB06A3"/>
    <w:rsid w:val="6D0D2F29"/>
    <w:rsid w:val="6D895D81"/>
    <w:rsid w:val="6DB850EC"/>
    <w:rsid w:val="6DD8102A"/>
    <w:rsid w:val="6E7517AC"/>
    <w:rsid w:val="6E865E58"/>
    <w:rsid w:val="6E8E1762"/>
    <w:rsid w:val="6EB41C22"/>
    <w:rsid w:val="6ECD58F9"/>
    <w:rsid w:val="6F0E2F53"/>
    <w:rsid w:val="6F8A0BAA"/>
    <w:rsid w:val="6F950E55"/>
    <w:rsid w:val="6FAD730A"/>
    <w:rsid w:val="6FEF7735"/>
    <w:rsid w:val="70105981"/>
    <w:rsid w:val="70CE7096"/>
    <w:rsid w:val="71075B50"/>
    <w:rsid w:val="71352BA8"/>
    <w:rsid w:val="71D12786"/>
    <w:rsid w:val="738E2D4B"/>
    <w:rsid w:val="739D21ED"/>
    <w:rsid w:val="73B151C9"/>
    <w:rsid w:val="73FA74A8"/>
    <w:rsid w:val="741C2ECF"/>
    <w:rsid w:val="74795209"/>
    <w:rsid w:val="7482535F"/>
    <w:rsid w:val="752A5FC3"/>
    <w:rsid w:val="7542300C"/>
    <w:rsid w:val="767105F8"/>
    <w:rsid w:val="76B6077D"/>
    <w:rsid w:val="774D7373"/>
    <w:rsid w:val="7761786E"/>
    <w:rsid w:val="77AA5F31"/>
    <w:rsid w:val="77EC2D0E"/>
    <w:rsid w:val="7813045B"/>
    <w:rsid w:val="78764C12"/>
    <w:rsid w:val="78FB01D1"/>
    <w:rsid w:val="794E5813"/>
    <w:rsid w:val="79891A1F"/>
    <w:rsid w:val="79B00F0F"/>
    <w:rsid w:val="79B446C3"/>
    <w:rsid w:val="79F2147C"/>
    <w:rsid w:val="79F27C83"/>
    <w:rsid w:val="7A4123AC"/>
    <w:rsid w:val="7A9031A9"/>
    <w:rsid w:val="7B0B78E3"/>
    <w:rsid w:val="7B181A0C"/>
    <w:rsid w:val="7B7833D8"/>
    <w:rsid w:val="7B7D3C91"/>
    <w:rsid w:val="7BCC7029"/>
    <w:rsid w:val="7BD230EB"/>
    <w:rsid w:val="7C8C75DF"/>
    <w:rsid w:val="7CB53ABE"/>
    <w:rsid w:val="7CC27EDC"/>
    <w:rsid w:val="7DB51CF8"/>
    <w:rsid w:val="7DEE79D0"/>
    <w:rsid w:val="7E544334"/>
    <w:rsid w:val="7EA60421"/>
    <w:rsid w:val="7EC2439A"/>
    <w:rsid w:val="7F001759"/>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00" w:lineRule="auto"/>
      <w:jc w:val="both"/>
    </w:pPr>
    <w:rPr>
      <w:rFonts w:ascii="Times New Roman" w:hAnsi="Times New Roman" w:eastAsia="宋体" w:cs="Times New Roman"/>
      <w:b/>
      <w:kern w:val="2"/>
      <w:sz w:val="24"/>
      <w:szCs w:val="24"/>
      <w:lang w:val="en-US" w:eastAsia="zh-CN" w:bidi="ar-SA"/>
    </w:rPr>
  </w:style>
  <w:style w:type="paragraph" w:styleId="2">
    <w:name w:val="heading 1"/>
    <w:basedOn w:val="1"/>
    <w:next w:val="1"/>
    <w:autoRedefine/>
    <w:qFormat/>
    <w:uiPriority w:val="0"/>
    <w:pPr>
      <w:spacing w:before="100" w:beforeAutospacing="1" w:after="100" w:afterAutospacing="1"/>
      <w:jc w:val="center"/>
      <w:outlineLvl w:val="0"/>
    </w:pPr>
    <w:rPr>
      <w:rFonts w:hint="eastAsia" w:ascii="宋体" w:hAnsi="宋体"/>
      <w:b w:val="0"/>
      <w:kern w:val="44"/>
      <w:sz w:val="30"/>
      <w:szCs w:val="48"/>
    </w:rPr>
  </w:style>
  <w:style w:type="paragraph" w:styleId="3">
    <w:name w:val="heading 2"/>
    <w:basedOn w:val="1"/>
    <w:next w:val="1"/>
    <w:autoRedefine/>
    <w:qFormat/>
    <w:uiPriority w:val="0"/>
    <w:pPr>
      <w:keepNext/>
      <w:keepLines/>
      <w:spacing w:before="260" w:after="260"/>
      <w:jc w:val="left"/>
      <w:outlineLvl w:val="1"/>
    </w:pPr>
    <w:rPr>
      <w:rFonts w:ascii="Arial" w:hAnsi="Arial" w:eastAsia="黑体"/>
    </w:rPr>
  </w:style>
  <w:style w:type="paragraph" w:styleId="4">
    <w:name w:val="heading 3"/>
    <w:basedOn w:val="1"/>
    <w:next w:val="1"/>
    <w:autoRedefine/>
    <w:unhideWhenUsed/>
    <w:qFormat/>
    <w:uiPriority w:val="0"/>
    <w:pPr>
      <w:spacing w:beforeAutospacing="1" w:afterAutospacing="1"/>
      <w:jc w:val="left"/>
      <w:outlineLvl w:val="2"/>
    </w:pPr>
    <w:rPr>
      <w:rFonts w:hint="eastAsia" w:ascii="宋体" w:hAnsi="宋体"/>
      <w:kern w:val="0"/>
      <w:szCs w:val="27"/>
    </w:rPr>
  </w:style>
  <w:style w:type="paragraph" w:styleId="5">
    <w:name w:val="heading 5"/>
    <w:basedOn w:val="1"/>
    <w:next w:val="1"/>
    <w:link w:val="54"/>
    <w:autoRedefine/>
    <w:semiHidden/>
    <w:unhideWhenUsed/>
    <w:qFormat/>
    <w:uiPriority w:val="0"/>
    <w:pPr>
      <w:keepNext/>
      <w:keepLines/>
      <w:spacing w:before="280" w:after="290" w:line="376" w:lineRule="auto"/>
      <w:outlineLvl w:val="4"/>
    </w:pPr>
    <w:rPr>
      <w:b w:val="0"/>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autoRedefine/>
    <w:unhideWhenUsed/>
    <w:qFormat/>
    <w:uiPriority w:val="35"/>
    <w:rPr>
      <w:rFonts w:cstheme="majorBidi"/>
      <w:sz w:val="21"/>
      <w:szCs w:val="20"/>
    </w:rPr>
  </w:style>
  <w:style w:type="paragraph" w:styleId="7">
    <w:name w:val="Body Text"/>
    <w:basedOn w:val="1"/>
    <w:autoRedefine/>
    <w:semiHidden/>
    <w:qFormat/>
    <w:uiPriority w:val="0"/>
    <w:rPr>
      <w:rFonts w:ascii="宋体" w:hAnsi="宋体" w:cs="宋体"/>
      <w:sz w:val="36"/>
      <w:szCs w:val="36"/>
      <w:lang w:eastAsia="en-US"/>
    </w:rPr>
  </w:style>
  <w:style w:type="paragraph" w:styleId="8">
    <w:name w:val="Body Text Indent"/>
    <w:basedOn w:val="1"/>
    <w:autoRedefine/>
    <w:unhideWhenUsed/>
    <w:qFormat/>
    <w:uiPriority w:val="99"/>
    <w:pPr>
      <w:spacing w:after="120"/>
      <w:ind w:left="420" w:leftChars="200"/>
    </w:pPr>
    <w:rPr>
      <w:sz w:val="21"/>
    </w:rPr>
  </w:style>
  <w:style w:type="paragraph" w:styleId="9">
    <w:name w:val="toc 3"/>
    <w:basedOn w:val="1"/>
    <w:next w:val="1"/>
    <w:autoRedefine/>
    <w:qFormat/>
    <w:uiPriority w:val="39"/>
    <w:pPr>
      <w:ind w:left="840" w:leftChars="400"/>
    </w:pPr>
  </w:style>
  <w:style w:type="paragraph" w:styleId="10">
    <w:name w:val="Plain Text"/>
    <w:basedOn w:val="1"/>
    <w:autoRedefine/>
    <w:qFormat/>
    <w:uiPriority w:val="0"/>
    <w:rPr>
      <w:rFonts w:ascii="宋体" w:hAnsi="Courier New"/>
    </w:rPr>
  </w:style>
  <w:style w:type="paragraph" w:styleId="11">
    <w:name w:val="Date"/>
    <w:basedOn w:val="1"/>
    <w:next w:val="1"/>
    <w:link w:val="42"/>
    <w:autoRedefine/>
    <w:qFormat/>
    <w:uiPriority w:val="0"/>
    <w:pPr>
      <w:ind w:left="100" w:leftChars="2500"/>
    </w:pPr>
  </w:style>
  <w:style w:type="paragraph" w:styleId="12">
    <w:name w:val="Balloon Text"/>
    <w:basedOn w:val="1"/>
    <w:link w:val="59"/>
    <w:qFormat/>
    <w:uiPriority w:val="0"/>
    <w:pPr>
      <w:spacing w:line="240" w:lineRule="auto"/>
    </w:pPr>
    <w:rPr>
      <w:sz w:val="18"/>
      <w:szCs w:val="18"/>
    </w:rPr>
  </w:style>
  <w:style w:type="paragraph" w:styleId="13">
    <w:name w:val="footer"/>
    <w:basedOn w:val="1"/>
    <w:link w:val="56"/>
    <w:autoRedefine/>
    <w:unhideWhenUsed/>
    <w:qFormat/>
    <w:uiPriority w:val="99"/>
    <w:pPr>
      <w:tabs>
        <w:tab w:val="center" w:pos="4153"/>
        <w:tab w:val="right" w:pos="8306"/>
      </w:tabs>
      <w:snapToGrid w:val="0"/>
      <w:jc w:val="left"/>
    </w:pPr>
    <w:rPr>
      <w:rFonts w:ascii="等线" w:hAnsi="等线" w:eastAsia="等线"/>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rPr>
      <w:b w:val="0"/>
    </w:rPr>
  </w:style>
  <w:style w:type="paragraph" w:styleId="16">
    <w:name w:val="toc 4"/>
    <w:basedOn w:val="1"/>
    <w:next w:val="1"/>
    <w:autoRedefine/>
    <w:qFormat/>
    <w:uiPriority w:val="0"/>
    <w:pPr>
      <w:ind w:left="1260" w:leftChars="600"/>
    </w:pPr>
  </w:style>
  <w:style w:type="paragraph" w:styleId="17">
    <w:name w:val="List"/>
    <w:basedOn w:val="1"/>
    <w:link w:val="48"/>
    <w:autoRedefine/>
    <w:qFormat/>
    <w:uiPriority w:val="0"/>
    <w:pPr>
      <w:ind w:left="200" w:hanging="200" w:hangingChars="200"/>
      <w:contextualSpacing/>
    </w:pPr>
  </w:style>
  <w:style w:type="paragraph" w:styleId="18">
    <w:name w:val="table of figures"/>
    <w:basedOn w:val="1"/>
    <w:next w:val="1"/>
    <w:autoRedefine/>
    <w:qFormat/>
    <w:uiPriority w:val="99"/>
    <w:pPr>
      <w:ind w:left="200" w:leftChars="200" w:hanging="200" w:hangingChars="200"/>
    </w:pPr>
  </w:style>
  <w:style w:type="paragraph" w:styleId="19">
    <w:name w:val="toc 2"/>
    <w:basedOn w:val="1"/>
    <w:next w:val="1"/>
    <w:autoRedefine/>
    <w:qFormat/>
    <w:uiPriority w:val="39"/>
  </w:style>
  <w:style w:type="paragraph" w:styleId="20">
    <w:name w:val="HTML Preformatted"/>
    <w:basedOn w:val="1"/>
    <w:link w:val="44"/>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21">
    <w:name w:val="Normal (Web)"/>
    <w:basedOn w:val="1"/>
    <w:autoRedefine/>
    <w:qFormat/>
    <w:uiPriority w:val="99"/>
    <w:pPr>
      <w:spacing w:before="100" w:beforeAutospacing="1" w:after="100" w:afterAutospacing="1"/>
      <w:jc w:val="left"/>
    </w:pPr>
    <w:rPr>
      <w:rFonts w:ascii="Arial" w:hAnsi="Arial" w:cs="Arial"/>
      <w:kern w:val="0"/>
      <w:sz w:val="18"/>
      <w:szCs w:val="18"/>
    </w:rPr>
  </w:style>
  <w:style w:type="paragraph" w:styleId="22">
    <w:name w:val="Title"/>
    <w:basedOn w:val="1"/>
    <w:next w:val="1"/>
    <w:link w:val="41"/>
    <w:autoRedefine/>
    <w:qFormat/>
    <w:uiPriority w:val="0"/>
    <w:pPr>
      <w:spacing w:before="240" w:after="60"/>
      <w:jc w:val="center"/>
      <w:outlineLvl w:val="0"/>
    </w:pPr>
    <w:rPr>
      <w:rFonts w:asciiTheme="majorHAnsi" w:hAnsiTheme="majorHAnsi" w:eastAsiaTheme="majorEastAsia" w:cstheme="majorBidi"/>
      <w:b w:val="0"/>
      <w:bCs/>
      <w:sz w:val="32"/>
      <w:szCs w:val="32"/>
    </w:rPr>
  </w:style>
  <w:style w:type="paragraph" w:styleId="23">
    <w:name w:val="Body Text First Indent 2"/>
    <w:basedOn w:val="8"/>
    <w:autoRedefine/>
    <w:unhideWhenUsed/>
    <w:qFormat/>
    <w:uiPriority w:val="99"/>
    <w:pPr>
      <w:ind w:left="0" w:leftChars="0"/>
      <w:jc w:val="center"/>
    </w:pPr>
    <w:rPr>
      <w:b w:val="0"/>
      <w:color w:val="0000FF"/>
      <w:sz w:val="28"/>
      <w:szCs w:val="28"/>
    </w:rPr>
  </w:style>
  <w:style w:type="table" w:styleId="25">
    <w:name w:val="Table Grid"/>
    <w:basedOn w:val="24"/>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mphasis"/>
    <w:basedOn w:val="26"/>
    <w:autoRedefine/>
    <w:qFormat/>
    <w:uiPriority w:val="20"/>
    <w:rPr>
      <w:i/>
    </w:rPr>
  </w:style>
  <w:style w:type="character" w:styleId="28">
    <w:name w:val="Hyperlink"/>
    <w:basedOn w:val="26"/>
    <w:autoRedefine/>
    <w:qFormat/>
    <w:uiPriority w:val="99"/>
    <w:rPr>
      <w:color w:val="0000FF"/>
      <w:u w:val="single"/>
    </w:rPr>
  </w:style>
  <w:style w:type="paragraph" w:customStyle="1" w:styleId="29">
    <w:name w:val="我的一号标题"/>
    <w:basedOn w:val="2"/>
    <w:next w:val="1"/>
    <w:autoRedefine/>
    <w:qFormat/>
    <w:uiPriority w:val="0"/>
    <w:pPr>
      <w:spacing w:after="90"/>
    </w:pPr>
    <w:rPr>
      <w:rFonts w:asciiTheme="minorHAnsi" w:hAnsiTheme="minorHAnsi"/>
      <w:sz w:val="32"/>
    </w:rPr>
  </w:style>
  <w:style w:type="paragraph" w:customStyle="1" w:styleId="30">
    <w:name w:val="样式1"/>
    <w:basedOn w:val="1"/>
    <w:autoRedefine/>
    <w:qFormat/>
    <w:uiPriority w:val="0"/>
    <w:pPr>
      <w:jc w:val="center"/>
    </w:pPr>
    <w:rPr>
      <w:rFonts w:asciiTheme="minorHAnsi" w:hAnsiTheme="minorHAnsi"/>
      <w:b w:val="0"/>
      <w:sz w:val="30"/>
    </w:rPr>
  </w:style>
  <w:style w:type="paragraph" w:customStyle="1" w:styleId="31">
    <w:name w:val="样式2"/>
    <w:basedOn w:val="30"/>
    <w:autoRedefine/>
    <w:qFormat/>
    <w:uiPriority w:val="0"/>
    <w:pPr>
      <w:jc w:val="left"/>
    </w:pPr>
    <w:rPr>
      <w:rFonts w:eastAsia="黑体"/>
      <w:b/>
      <w:sz w:val="24"/>
    </w:rPr>
  </w:style>
  <w:style w:type="paragraph" w:customStyle="1" w:styleId="32">
    <w:name w:val="一级标题"/>
    <w:basedOn w:val="31"/>
    <w:autoRedefine/>
    <w:qFormat/>
    <w:uiPriority w:val="0"/>
    <w:pPr>
      <w:jc w:val="center"/>
    </w:pPr>
    <w:rPr>
      <w:rFonts w:eastAsia="宋体"/>
      <w:b w:val="0"/>
      <w:sz w:val="30"/>
    </w:rPr>
  </w:style>
  <w:style w:type="paragraph" w:customStyle="1" w:styleId="33">
    <w:name w:val="二级标题"/>
    <w:basedOn w:val="31"/>
    <w:link w:val="35"/>
    <w:autoRedefine/>
    <w:qFormat/>
    <w:uiPriority w:val="0"/>
    <w:rPr>
      <w:b w:val="0"/>
    </w:rPr>
  </w:style>
  <w:style w:type="paragraph" w:customStyle="1" w:styleId="34">
    <w:name w:val="三级标题"/>
    <w:basedOn w:val="31"/>
    <w:next w:val="10"/>
    <w:autoRedefine/>
    <w:qFormat/>
    <w:uiPriority w:val="0"/>
    <w:rPr>
      <w:rFonts w:eastAsia="宋体"/>
    </w:rPr>
  </w:style>
  <w:style w:type="character" w:customStyle="1" w:styleId="35">
    <w:name w:val="二级标题 Char"/>
    <w:link w:val="33"/>
    <w:autoRedefine/>
    <w:qFormat/>
    <w:uiPriority w:val="0"/>
    <w:rPr>
      <w:rFonts w:eastAsia="黑体"/>
      <w:b/>
    </w:rPr>
  </w:style>
  <w:style w:type="paragraph" w:customStyle="1" w:styleId="36">
    <w:name w:val="正文字体"/>
    <w:basedOn w:val="1"/>
    <w:link w:val="37"/>
    <w:autoRedefine/>
    <w:qFormat/>
    <w:uiPriority w:val="0"/>
  </w:style>
  <w:style w:type="character" w:customStyle="1" w:styleId="37">
    <w:name w:val="正文字体 Char"/>
    <w:link w:val="36"/>
    <w:autoRedefine/>
    <w:qFormat/>
    <w:uiPriority w:val="0"/>
    <w:rPr>
      <w:rFonts w:ascii="Times New Roman" w:hAnsi="Times New Roman"/>
    </w:rPr>
  </w:style>
  <w:style w:type="paragraph" w:customStyle="1" w:styleId="38">
    <w:name w:val="图表"/>
    <w:basedOn w:val="1"/>
    <w:link w:val="50"/>
    <w:autoRedefine/>
    <w:qFormat/>
    <w:uiPriority w:val="0"/>
    <w:pPr>
      <w:jc w:val="center"/>
    </w:pPr>
    <w:rPr>
      <w:sz w:val="21"/>
    </w:rPr>
  </w:style>
  <w:style w:type="paragraph" w:customStyle="1" w:styleId="39">
    <w:name w:val="WW-正文文字 2"/>
    <w:basedOn w:val="1"/>
    <w:autoRedefine/>
    <w:qFormat/>
    <w:uiPriority w:val="0"/>
    <w:pPr>
      <w:suppressAutoHyphens/>
      <w:spacing w:line="360" w:lineRule="auto"/>
      <w:ind w:firstLine="200" w:firstLineChars="200"/>
    </w:pPr>
    <w:rPr>
      <w:kern w:val="20481"/>
      <w:szCs w:val="20"/>
    </w:rPr>
  </w:style>
  <w:style w:type="paragraph" w:styleId="40">
    <w:name w:val="List Paragraph"/>
    <w:basedOn w:val="1"/>
    <w:autoRedefine/>
    <w:qFormat/>
    <w:uiPriority w:val="34"/>
    <w:pPr>
      <w:ind w:firstLine="420" w:firstLineChars="200"/>
    </w:pPr>
  </w:style>
  <w:style w:type="character" w:customStyle="1" w:styleId="41">
    <w:name w:val="标题 字符"/>
    <w:basedOn w:val="26"/>
    <w:link w:val="22"/>
    <w:autoRedefine/>
    <w:qFormat/>
    <w:uiPriority w:val="0"/>
    <w:rPr>
      <w:rFonts w:asciiTheme="majorHAnsi" w:hAnsiTheme="majorHAnsi" w:eastAsiaTheme="majorEastAsia" w:cstheme="majorBidi"/>
      <w:b/>
      <w:bCs/>
      <w:kern w:val="2"/>
      <w:sz w:val="32"/>
      <w:szCs w:val="32"/>
    </w:rPr>
  </w:style>
  <w:style w:type="character" w:customStyle="1" w:styleId="42">
    <w:name w:val="日期 字符"/>
    <w:basedOn w:val="26"/>
    <w:link w:val="11"/>
    <w:autoRedefine/>
    <w:qFormat/>
    <w:uiPriority w:val="0"/>
    <w:rPr>
      <w:kern w:val="2"/>
      <w:sz w:val="24"/>
      <w:szCs w:val="24"/>
    </w:rPr>
  </w:style>
  <w:style w:type="paragraph" w:customStyle="1" w:styleId="43">
    <w:name w:val="表内容"/>
    <w:autoRedefine/>
    <w:qFormat/>
    <w:uiPriority w:val="0"/>
    <w:pPr>
      <w:spacing w:line="300" w:lineRule="auto"/>
      <w:jc w:val="both"/>
    </w:pPr>
    <w:rPr>
      <w:rFonts w:ascii="宋体" w:hAnsi="Times New Roman" w:eastAsia="宋体" w:cs="Times New Roman"/>
      <w:kern w:val="21"/>
      <w:sz w:val="24"/>
      <w:szCs w:val="24"/>
      <w:lang w:val="en-US" w:eastAsia="zh-CN" w:bidi="ar-SA"/>
    </w:rPr>
  </w:style>
  <w:style w:type="character" w:customStyle="1" w:styleId="44">
    <w:name w:val="HTML 预设格式 字符"/>
    <w:basedOn w:val="26"/>
    <w:link w:val="20"/>
    <w:autoRedefine/>
    <w:qFormat/>
    <w:uiPriority w:val="99"/>
    <w:rPr>
      <w:rFonts w:ascii="宋体" w:hAnsi="宋体"/>
      <w:sz w:val="24"/>
      <w:szCs w:val="24"/>
    </w:rPr>
  </w:style>
  <w:style w:type="character" w:customStyle="1" w:styleId="45">
    <w:name w:val="未处理的提及1"/>
    <w:basedOn w:val="26"/>
    <w:autoRedefine/>
    <w:semiHidden/>
    <w:unhideWhenUsed/>
    <w:qFormat/>
    <w:uiPriority w:val="99"/>
    <w:rPr>
      <w:color w:val="605E5C"/>
      <w:shd w:val="clear" w:color="auto" w:fill="E1DFDD"/>
    </w:rPr>
  </w:style>
  <w:style w:type="paragraph" w:customStyle="1" w:styleId="46">
    <w:name w:val="表"/>
    <w:basedOn w:val="17"/>
    <w:link w:val="49"/>
    <w:autoRedefine/>
    <w:qFormat/>
    <w:uiPriority w:val="0"/>
  </w:style>
  <w:style w:type="paragraph" w:customStyle="1" w:styleId="47">
    <w:name w:val="表目录"/>
    <w:basedOn w:val="38"/>
    <w:link w:val="51"/>
    <w:autoRedefine/>
    <w:qFormat/>
    <w:uiPriority w:val="0"/>
    <w:pPr>
      <w:ind w:left="480" w:hanging="480"/>
    </w:pPr>
  </w:style>
  <w:style w:type="character" w:customStyle="1" w:styleId="48">
    <w:name w:val="列表 字符"/>
    <w:basedOn w:val="26"/>
    <w:link w:val="17"/>
    <w:autoRedefine/>
    <w:qFormat/>
    <w:uiPriority w:val="0"/>
    <w:rPr>
      <w:kern w:val="2"/>
      <w:sz w:val="24"/>
      <w:szCs w:val="24"/>
    </w:rPr>
  </w:style>
  <w:style w:type="character" w:customStyle="1" w:styleId="49">
    <w:name w:val="表 字符"/>
    <w:basedOn w:val="48"/>
    <w:link w:val="46"/>
    <w:autoRedefine/>
    <w:qFormat/>
    <w:uiPriority w:val="0"/>
    <w:rPr>
      <w:kern w:val="2"/>
      <w:sz w:val="24"/>
      <w:szCs w:val="24"/>
    </w:rPr>
  </w:style>
  <w:style w:type="character" w:customStyle="1" w:styleId="50">
    <w:name w:val="图表 字符"/>
    <w:basedOn w:val="26"/>
    <w:link w:val="38"/>
    <w:autoRedefine/>
    <w:qFormat/>
    <w:uiPriority w:val="0"/>
    <w:rPr>
      <w:kern w:val="2"/>
      <w:sz w:val="21"/>
      <w:szCs w:val="24"/>
    </w:rPr>
  </w:style>
  <w:style w:type="character" w:customStyle="1" w:styleId="51">
    <w:name w:val="表目录 字符"/>
    <w:basedOn w:val="50"/>
    <w:link w:val="47"/>
    <w:autoRedefine/>
    <w:qFormat/>
    <w:uiPriority w:val="0"/>
    <w:rPr>
      <w:kern w:val="2"/>
      <w:sz w:val="21"/>
      <w:szCs w:val="24"/>
    </w:rPr>
  </w:style>
  <w:style w:type="character" w:customStyle="1" w:styleId="52">
    <w:name w:val="ql-font-microsoftyahei"/>
    <w:basedOn w:val="26"/>
    <w:autoRedefine/>
    <w:qFormat/>
    <w:uiPriority w:val="0"/>
  </w:style>
  <w:style w:type="paragraph" w:customStyle="1" w:styleId="53">
    <w:name w:val="TOC 标题1"/>
    <w:basedOn w:val="2"/>
    <w:next w:val="1"/>
    <w:autoRedefine/>
    <w:unhideWhenUsed/>
    <w:qFormat/>
    <w:uiPriority w:val="39"/>
    <w:pPr>
      <w:keepNext/>
      <w:keepLines/>
      <w:spacing w:before="240" w:beforeAutospacing="0" w:afterAutospacing="0" w:line="259" w:lineRule="auto"/>
      <w:jc w:val="left"/>
      <w:outlineLvl w:val="9"/>
    </w:pPr>
    <w:rPr>
      <w:rFonts w:hint="default" w:asciiTheme="majorHAnsi" w:hAnsiTheme="majorHAnsi" w:eastAsiaTheme="majorEastAsia" w:cstheme="majorBidi"/>
      <w:b/>
      <w:color w:val="2E75B6" w:themeColor="accent1" w:themeShade="BF"/>
      <w:kern w:val="0"/>
      <w:sz w:val="32"/>
      <w:szCs w:val="32"/>
    </w:rPr>
  </w:style>
  <w:style w:type="character" w:customStyle="1" w:styleId="54">
    <w:name w:val="标题 5 字符"/>
    <w:basedOn w:val="26"/>
    <w:link w:val="5"/>
    <w:autoRedefine/>
    <w:semiHidden/>
    <w:qFormat/>
    <w:uiPriority w:val="0"/>
    <w:rPr>
      <w:b/>
      <w:bCs/>
      <w:kern w:val="2"/>
      <w:sz w:val="28"/>
      <w:szCs w:val="28"/>
    </w:rPr>
  </w:style>
  <w:style w:type="character" w:customStyle="1" w:styleId="55">
    <w:name w:val="mt-trans"/>
    <w:basedOn w:val="26"/>
    <w:autoRedefine/>
    <w:qFormat/>
    <w:uiPriority w:val="0"/>
  </w:style>
  <w:style w:type="character" w:customStyle="1" w:styleId="56">
    <w:name w:val="页脚 字符"/>
    <w:basedOn w:val="26"/>
    <w:link w:val="13"/>
    <w:autoRedefine/>
    <w:qFormat/>
    <w:uiPriority w:val="99"/>
    <w:rPr>
      <w:rFonts w:ascii="等线" w:hAnsi="等线" w:eastAsia="等线"/>
      <w:kern w:val="2"/>
      <w:sz w:val="18"/>
      <w:szCs w:val="18"/>
    </w:rPr>
  </w:style>
  <w:style w:type="paragraph" w:customStyle="1" w:styleId="57">
    <w:name w:val="TOC 标题2"/>
    <w:basedOn w:val="2"/>
    <w:next w:val="1"/>
    <w:autoRedefine/>
    <w:unhideWhenUsed/>
    <w:qFormat/>
    <w:uiPriority w:val="39"/>
    <w:pPr>
      <w:keepNext/>
      <w:keepLines/>
      <w:spacing w:before="240" w:beforeAutospacing="0" w:afterAutospacing="0" w:line="259" w:lineRule="auto"/>
      <w:jc w:val="left"/>
      <w:outlineLvl w:val="9"/>
    </w:pPr>
    <w:rPr>
      <w:rFonts w:hint="default" w:asciiTheme="majorHAnsi" w:hAnsiTheme="majorHAnsi" w:eastAsiaTheme="majorEastAsia" w:cstheme="majorBidi"/>
      <w:b/>
      <w:color w:val="2E75B6" w:themeColor="accent1" w:themeShade="BF"/>
      <w:kern w:val="0"/>
      <w:sz w:val="32"/>
      <w:szCs w:val="32"/>
    </w:rPr>
  </w:style>
  <w:style w:type="paragraph" w:customStyle="1" w:styleId="58">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59">
    <w:name w:val="批注框文本 字符"/>
    <w:basedOn w:val="26"/>
    <w:link w:val="12"/>
    <w:qFormat/>
    <w:uiPriority w:val="0"/>
    <w:rPr>
      <w:kern w:val="2"/>
      <w:sz w:val="18"/>
      <w:szCs w:val="18"/>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customStyle="1" w:styleId="61">
    <w:name w:val="WPSOffice手动目录 2"/>
    <w:autoRedefine/>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0016F-C739-4901-B755-07841638649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4807</Words>
  <Characters>4868</Characters>
  <Lines>85</Lines>
  <Paragraphs>23</Paragraphs>
  <TotalTime>0</TotalTime>
  <ScaleCrop>false</ScaleCrop>
  <LinksUpToDate>false</LinksUpToDate>
  <CharactersWithSpaces>5194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2023-05-29T06:40:00Z</dcterms:created>
  <dc:creator>dell</dc:creator>
  <cp:lastModifiedBy>50M深蓝</cp:lastModifiedBy>
  <cp:lastPrinted>2023-05-23T09:05:00Z</cp:lastPrinted>
  <dcterms:modified xsi:type="dcterms:W3CDTF">2026-04-10T05:11:12Z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4DB16FC50D9348C2A58C4531191D3E66</vt:lpwstr>
  </property>
  <property fmtid="{D5CDD505-2E9C-101B-9397-08002B2CF9AE}" pid="4" name="KSOTemplateDocerSaveRecord">
    <vt:lpwstr>eyJoZGlkIjoiMTgwMzBmOTUyZDQyYTY2MGM4ZTY3NmI2M2VhMWRmZTgiLCJ1c2VySWQiOiI3MzE0MDc3NjgifQ==</vt:lpwstr>
  </property>
</Properties>
</file>